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B9" w:rsidRDefault="000363B9" w:rsidP="000363B9">
      <w:pPr>
        <w:spacing w:after="0" w:line="240" w:lineRule="auto"/>
        <w:rPr>
          <w:rFonts w:ascii="Times New Roman" w:eastAsia="Times New Roman" w:hAnsi="Times New Roman" w:cs="Times New Roman"/>
          <w:bCs/>
          <w:color w:val="0D0D0D" w:themeColor="text1" w:themeTint="F2"/>
          <w:sz w:val="28"/>
          <w:szCs w:val="28"/>
          <w:lang w:eastAsia="ru-RU"/>
        </w:rPr>
      </w:pPr>
      <w:r>
        <w:rPr>
          <w:rFonts w:ascii="Times New Roman" w:eastAsia="Times New Roman" w:hAnsi="Times New Roman" w:cs="Times New Roman"/>
          <w:b/>
          <w:bCs/>
          <w:color w:val="0D0D0D" w:themeColor="text1" w:themeTint="F2"/>
          <w:sz w:val="24"/>
          <w:szCs w:val="24"/>
          <w:lang w:eastAsia="ru-RU"/>
        </w:rPr>
        <w:t xml:space="preserve">                  </w:t>
      </w:r>
      <w:r w:rsidR="00E57827">
        <w:rPr>
          <w:rFonts w:ascii="Times New Roman" w:eastAsia="Times New Roman" w:hAnsi="Times New Roman" w:cs="Times New Roman"/>
          <w:b/>
          <w:bCs/>
          <w:color w:val="0D0D0D" w:themeColor="text1" w:themeTint="F2"/>
          <w:sz w:val="24"/>
          <w:szCs w:val="24"/>
          <w:lang w:eastAsia="ru-RU"/>
        </w:rPr>
        <w:t xml:space="preserve"> </w:t>
      </w:r>
      <w:r>
        <w:rPr>
          <w:rFonts w:ascii="Times New Roman" w:eastAsia="Times New Roman" w:hAnsi="Times New Roman" w:cs="Times New Roman"/>
          <w:b/>
          <w:bCs/>
          <w:color w:val="0D0D0D" w:themeColor="text1" w:themeTint="F2"/>
          <w:sz w:val="24"/>
          <w:szCs w:val="24"/>
          <w:lang w:eastAsia="ru-RU"/>
        </w:rPr>
        <w:t xml:space="preserve">                                                                            </w:t>
      </w:r>
      <w:r w:rsidRPr="00594009">
        <w:rPr>
          <w:rFonts w:ascii="Times New Roman" w:eastAsia="Times New Roman" w:hAnsi="Times New Roman" w:cs="Times New Roman"/>
          <w:bCs/>
          <w:color w:val="0D0D0D" w:themeColor="text1" w:themeTint="F2"/>
          <w:sz w:val="28"/>
          <w:szCs w:val="28"/>
          <w:lang w:eastAsia="ru-RU"/>
        </w:rPr>
        <w:t>УТВЕРЖДАЮ</w:t>
      </w:r>
    </w:p>
    <w:p w:rsidR="00860E2B" w:rsidRPr="00594009" w:rsidRDefault="00860E2B" w:rsidP="000363B9">
      <w:pPr>
        <w:spacing w:after="0" w:line="240" w:lineRule="auto"/>
        <w:rPr>
          <w:rFonts w:ascii="Times New Roman" w:eastAsia="Times New Roman" w:hAnsi="Times New Roman" w:cs="Times New Roman"/>
          <w:bCs/>
          <w:color w:val="0D0D0D" w:themeColor="text1" w:themeTint="F2"/>
          <w:sz w:val="28"/>
          <w:szCs w:val="28"/>
          <w:lang w:eastAsia="ru-RU"/>
        </w:rPr>
      </w:pPr>
    </w:p>
    <w:p w:rsidR="000363B9" w:rsidRPr="00594009" w:rsidRDefault="000363B9" w:rsidP="000363B9">
      <w:pPr>
        <w:spacing w:after="0" w:line="240" w:lineRule="auto"/>
        <w:rPr>
          <w:rFonts w:ascii="Times New Roman" w:eastAsia="Times New Roman" w:hAnsi="Times New Roman" w:cs="Times New Roman"/>
          <w:bCs/>
          <w:color w:val="0D0D0D" w:themeColor="text1" w:themeTint="F2"/>
          <w:sz w:val="28"/>
          <w:szCs w:val="28"/>
          <w:lang w:eastAsia="ru-RU"/>
        </w:rPr>
      </w:pPr>
      <w:r w:rsidRPr="00594009">
        <w:rPr>
          <w:rFonts w:ascii="Times New Roman" w:eastAsia="Times New Roman" w:hAnsi="Times New Roman" w:cs="Times New Roman"/>
          <w:bCs/>
          <w:color w:val="0D0D0D" w:themeColor="text1" w:themeTint="F2"/>
          <w:sz w:val="28"/>
          <w:szCs w:val="28"/>
          <w:lang w:eastAsia="ru-RU"/>
        </w:rPr>
        <w:t xml:space="preserve">                                                                 Директор БУ ОО «Комплексный центр                                                                                                                        </w:t>
      </w:r>
    </w:p>
    <w:p w:rsidR="000363B9" w:rsidRPr="00594009" w:rsidRDefault="000363B9" w:rsidP="000363B9">
      <w:pPr>
        <w:spacing w:after="0" w:line="240" w:lineRule="auto"/>
        <w:rPr>
          <w:rFonts w:ascii="Times New Roman" w:eastAsia="Times New Roman" w:hAnsi="Times New Roman" w:cs="Times New Roman"/>
          <w:bCs/>
          <w:color w:val="0D0D0D" w:themeColor="text1" w:themeTint="F2"/>
          <w:sz w:val="28"/>
          <w:szCs w:val="28"/>
          <w:lang w:eastAsia="ru-RU"/>
        </w:rPr>
      </w:pPr>
      <w:r w:rsidRPr="00594009">
        <w:rPr>
          <w:rFonts w:ascii="Times New Roman" w:eastAsia="Times New Roman" w:hAnsi="Times New Roman" w:cs="Times New Roman"/>
          <w:bCs/>
          <w:color w:val="0D0D0D" w:themeColor="text1" w:themeTint="F2"/>
          <w:sz w:val="28"/>
          <w:szCs w:val="28"/>
          <w:lang w:eastAsia="ru-RU"/>
        </w:rPr>
        <w:t xml:space="preserve">                                                                 </w:t>
      </w:r>
      <w:proofErr w:type="gramStart"/>
      <w:r w:rsidRPr="00594009">
        <w:rPr>
          <w:rFonts w:ascii="Times New Roman" w:eastAsia="Times New Roman" w:hAnsi="Times New Roman" w:cs="Times New Roman"/>
          <w:bCs/>
          <w:color w:val="0D0D0D" w:themeColor="text1" w:themeTint="F2"/>
          <w:sz w:val="28"/>
          <w:szCs w:val="28"/>
          <w:lang w:eastAsia="ru-RU"/>
        </w:rPr>
        <w:t>социального</w:t>
      </w:r>
      <w:proofErr w:type="gramEnd"/>
      <w:r w:rsidRPr="00594009">
        <w:rPr>
          <w:rFonts w:ascii="Times New Roman" w:eastAsia="Times New Roman" w:hAnsi="Times New Roman" w:cs="Times New Roman"/>
          <w:bCs/>
          <w:color w:val="0D0D0D" w:themeColor="text1" w:themeTint="F2"/>
          <w:sz w:val="28"/>
          <w:szCs w:val="28"/>
          <w:lang w:eastAsia="ru-RU"/>
        </w:rPr>
        <w:t xml:space="preserve"> обслуживания населения                                                                                 </w:t>
      </w:r>
    </w:p>
    <w:p w:rsidR="000363B9" w:rsidRDefault="000363B9" w:rsidP="000363B9">
      <w:pPr>
        <w:spacing w:after="0" w:line="240" w:lineRule="auto"/>
        <w:rPr>
          <w:rFonts w:ascii="Times New Roman" w:eastAsia="Times New Roman" w:hAnsi="Times New Roman" w:cs="Times New Roman"/>
          <w:bCs/>
          <w:color w:val="0D0D0D" w:themeColor="text1" w:themeTint="F2"/>
          <w:sz w:val="28"/>
          <w:szCs w:val="28"/>
          <w:lang w:eastAsia="ru-RU"/>
        </w:rPr>
      </w:pPr>
      <w:r w:rsidRPr="00594009">
        <w:rPr>
          <w:rFonts w:ascii="Times New Roman" w:eastAsia="Times New Roman" w:hAnsi="Times New Roman" w:cs="Times New Roman"/>
          <w:bCs/>
          <w:color w:val="0D0D0D" w:themeColor="text1" w:themeTint="F2"/>
          <w:sz w:val="28"/>
          <w:szCs w:val="28"/>
          <w:lang w:eastAsia="ru-RU"/>
        </w:rPr>
        <w:t xml:space="preserve">                                                                                Болховского района»</w:t>
      </w:r>
    </w:p>
    <w:p w:rsidR="000363B9" w:rsidRDefault="000363B9" w:rsidP="000363B9">
      <w:pPr>
        <w:spacing w:after="0" w:line="240" w:lineRule="auto"/>
        <w:rPr>
          <w:rFonts w:ascii="Times New Roman" w:eastAsia="Times New Roman" w:hAnsi="Times New Roman" w:cs="Times New Roman"/>
          <w:bCs/>
          <w:color w:val="0D0D0D" w:themeColor="text1" w:themeTint="F2"/>
          <w:sz w:val="28"/>
          <w:szCs w:val="28"/>
          <w:lang w:eastAsia="ru-RU"/>
        </w:rPr>
      </w:pPr>
    </w:p>
    <w:p w:rsidR="000363B9" w:rsidRDefault="000363B9" w:rsidP="000363B9">
      <w:pPr>
        <w:spacing w:after="0" w:line="240" w:lineRule="auto"/>
        <w:jc w:val="center"/>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bookmarkStart w:id="0" w:name="_GoBack"/>
      <w:bookmarkEnd w:id="0"/>
      <w:r>
        <w:rPr>
          <w:rFonts w:ascii="Times New Roman" w:eastAsia="Times New Roman" w:hAnsi="Times New Roman" w:cs="Times New Roman"/>
          <w:color w:val="0D0D0D" w:themeColor="text1" w:themeTint="F2"/>
          <w:sz w:val="28"/>
          <w:szCs w:val="28"/>
          <w:lang w:eastAsia="ru-RU"/>
        </w:rPr>
        <w:t xml:space="preserve">                                          _______________И.И. Евсеева</w:t>
      </w:r>
    </w:p>
    <w:p w:rsidR="000363B9" w:rsidRPr="008D1B52" w:rsidRDefault="000363B9" w:rsidP="000363B9">
      <w:pPr>
        <w:spacing w:after="0" w:line="240" w:lineRule="auto"/>
        <w:jc w:val="center"/>
        <w:rPr>
          <w:rFonts w:ascii="Times New Roman" w:eastAsia="Times New Roman" w:hAnsi="Times New Roman" w:cs="Times New Roman"/>
          <w:color w:val="0D0D0D" w:themeColor="text1" w:themeTint="F2"/>
          <w:sz w:val="28"/>
          <w:szCs w:val="28"/>
          <w:u w:val="single"/>
          <w:lang w:eastAsia="ru-RU"/>
        </w:rPr>
      </w:pPr>
      <w:r>
        <w:rPr>
          <w:rFonts w:ascii="Times New Roman" w:eastAsia="Times New Roman" w:hAnsi="Times New Roman" w:cs="Times New Roman"/>
          <w:color w:val="0D0D0D" w:themeColor="text1" w:themeTint="F2"/>
          <w:sz w:val="28"/>
          <w:szCs w:val="28"/>
          <w:lang w:eastAsia="ru-RU"/>
        </w:rPr>
        <w:t xml:space="preserve">                                                                 </w:t>
      </w:r>
      <w:r w:rsidR="00570753">
        <w:rPr>
          <w:rFonts w:ascii="Times New Roman" w:eastAsia="Times New Roman" w:hAnsi="Times New Roman" w:cs="Times New Roman"/>
          <w:color w:val="0D0D0D" w:themeColor="text1" w:themeTint="F2"/>
          <w:sz w:val="28"/>
          <w:szCs w:val="28"/>
          <w:u w:val="single"/>
          <w:lang w:eastAsia="ru-RU"/>
        </w:rPr>
        <w:t>«1</w:t>
      </w:r>
      <w:r w:rsidR="005701ED">
        <w:rPr>
          <w:rFonts w:ascii="Times New Roman" w:eastAsia="Times New Roman" w:hAnsi="Times New Roman" w:cs="Times New Roman"/>
          <w:color w:val="0D0D0D" w:themeColor="text1" w:themeTint="F2"/>
          <w:sz w:val="28"/>
          <w:szCs w:val="28"/>
          <w:u w:val="single"/>
          <w:lang w:eastAsia="ru-RU"/>
        </w:rPr>
        <w:t>0</w:t>
      </w:r>
      <w:r>
        <w:rPr>
          <w:rFonts w:ascii="Times New Roman" w:eastAsia="Times New Roman" w:hAnsi="Times New Roman" w:cs="Times New Roman"/>
          <w:color w:val="0D0D0D" w:themeColor="text1" w:themeTint="F2"/>
          <w:sz w:val="28"/>
          <w:szCs w:val="28"/>
          <w:u w:val="single"/>
          <w:lang w:eastAsia="ru-RU"/>
        </w:rPr>
        <w:t>» января 202</w:t>
      </w:r>
      <w:r w:rsidR="005701ED">
        <w:rPr>
          <w:rFonts w:ascii="Times New Roman" w:eastAsia="Times New Roman" w:hAnsi="Times New Roman" w:cs="Times New Roman"/>
          <w:color w:val="0D0D0D" w:themeColor="text1" w:themeTint="F2"/>
          <w:sz w:val="28"/>
          <w:szCs w:val="28"/>
          <w:u w:val="single"/>
          <w:lang w:eastAsia="ru-RU"/>
        </w:rPr>
        <w:t>2</w:t>
      </w:r>
      <w:r w:rsidR="00570753">
        <w:rPr>
          <w:rFonts w:ascii="Times New Roman" w:eastAsia="Times New Roman" w:hAnsi="Times New Roman" w:cs="Times New Roman"/>
          <w:color w:val="0D0D0D" w:themeColor="text1" w:themeTint="F2"/>
          <w:sz w:val="28"/>
          <w:szCs w:val="28"/>
          <w:u w:val="single"/>
          <w:lang w:eastAsia="ru-RU"/>
        </w:rPr>
        <w:t xml:space="preserve"> </w:t>
      </w:r>
      <w:r w:rsidRPr="008D1B52">
        <w:rPr>
          <w:rFonts w:ascii="Times New Roman" w:eastAsia="Times New Roman" w:hAnsi="Times New Roman" w:cs="Times New Roman"/>
          <w:color w:val="0D0D0D" w:themeColor="text1" w:themeTint="F2"/>
          <w:sz w:val="28"/>
          <w:szCs w:val="28"/>
          <w:u w:val="single"/>
          <w:lang w:eastAsia="ru-RU"/>
        </w:rPr>
        <w:t>г.</w:t>
      </w:r>
    </w:p>
    <w:p w:rsidR="000363B9" w:rsidRDefault="000363B9" w:rsidP="000363B9">
      <w:pPr>
        <w:spacing w:before="100" w:beforeAutospacing="1" w:after="100" w:afterAutospacing="1" w:line="240" w:lineRule="auto"/>
        <w:jc w:val="center"/>
        <w:rPr>
          <w:rFonts w:ascii="Times New Roman" w:eastAsia="Times New Roman" w:hAnsi="Times New Roman" w:cs="Times New Roman"/>
          <w:b/>
          <w:bCs/>
          <w:color w:val="0D0D0D" w:themeColor="text1" w:themeTint="F2"/>
          <w:sz w:val="28"/>
          <w:szCs w:val="28"/>
          <w:lang w:eastAsia="ru-RU"/>
        </w:rPr>
      </w:pPr>
    </w:p>
    <w:p w:rsidR="000363B9" w:rsidRPr="009C1405" w:rsidRDefault="000363B9" w:rsidP="000363B9">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ПРАВИЛА</w:t>
      </w:r>
    </w:p>
    <w:p w:rsidR="000363B9" w:rsidRPr="009C1405" w:rsidRDefault="000363B9" w:rsidP="000363B9">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ВНУТРЕННЕГО ТРУДОВОГО РАСПОРЯДКА</w:t>
      </w:r>
      <w:r w:rsidR="00AB59C9">
        <w:rPr>
          <w:rFonts w:ascii="Times New Roman" w:eastAsia="Times New Roman" w:hAnsi="Times New Roman" w:cs="Times New Roman"/>
          <w:b/>
          <w:bCs/>
          <w:color w:val="0D0D0D" w:themeColor="text1" w:themeTint="F2"/>
          <w:sz w:val="28"/>
          <w:szCs w:val="28"/>
          <w:lang w:eastAsia="ru-RU"/>
        </w:rPr>
        <w:t xml:space="preserve"> ДЛЯ РАБОТНИКОВ</w:t>
      </w:r>
    </w:p>
    <w:p w:rsidR="000363B9" w:rsidRPr="009C1405" w:rsidRDefault="000363B9" w:rsidP="000363B9">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 xml:space="preserve"> </w:t>
      </w:r>
      <w:proofErr w:type="gramStart"/>
      <w:r w:rsidRPr="009C1405">
        <w:rPr>
          <w:rFonts w:ascii="Times New Roman" w:eastAsia="Times New Roman" w:hAnsi="Times New Roman" w:cs="Times New Roman"/>
          <w:b/>
          <w:bCs/>
          <w:color w:val="0D0D0D" w:themeColor="text1" w:themeTint="F2"/>
          <w:sz w:val="28"/>
          <w:szCs w:val="28"/>
          <w:lang w:eastAsia="ru-RU"/>
        </w:rPr>
        <w:t>бюджетного</w:t>
      </w:r>
      <w:proofErr w:type="gramEnd"/>
      <w:r w:rsidRPr="009C1405">
        <w:rPr>
          <w:rFonts w:ascii="Times New Roman" w:eastAsia="Times New Roman" w:hAnsi="Times New Roman" w:cs="Times New Roman"/>
          <w:b/>
          <w:bCs/>
          <w:color w:val="0D0D0D" w:themeColor="text1" w:themeTint="F2"/>
          <w:sz w:val="28"/>
          <w:szCs w:val="28"/>
          <w:lang w:eastAsia="ru-RU"/>
        </w:rPr>
        <w:t xml:space="preserve"> учреждения Орловской области</w:t>
      </w:r>
    </w:p>
    <w:p w:rsidR="000363B9" w:rsidRPr="009C1405" w:rsidRDefault="000363B9" w:rsidP="000363B9">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 xml:space="preserve">«Комплексный центр социального обслуживания населения </w:t>
      </w:r>
    </w:p>
    <w:p w:rsidR="000363B9" w:rsidRPr="009C1405" w:rsidRDefault="000363B9" w:rsidP="00860E2B">
      <w:pPr>
        <w:spacing w:before="100" w:beforeAutospacing="1" w:after="100" w:afterAutospacing="1" w:line="240" w:lineRule="auto"/>
        <w:jc w:val="center"/>
        <w:rPr>
          <w:rFonts w:ascii="Times New Roman" w:eastAsia="Times New Roman" w:hAnsi="Times New Roman" w:cs="Times New Roman"/>
          <w:color w:val="0D0D0D" w:themeColor="text1" w:themeTint="F2"/>
          <w:sz w:val="24"/>
          <w:szCs w:val="24"/>
          <w:lang w:eastAsia="ru-RU"/>
        </w:rPr>
      </w:pPr>
      <w:r w:rsidRPr="009C1405">
        <w:rPr>
          <w:rFonts w:ascii="Times New Roman" w:eastAsia="Times New Roman" w:hAnsi="Times New Roman" w:cs="Times New Roman"/>
          <w:b/>
          <w:bCs/>
          <w:color w:val="0D0D0D" w:themeColor="text1" w:themeTint="F2"/>
          <w:sz w:val="28"/>
          <w:szCs w:val="28"/>
          <w:lang w:eastAsia="ru-RU"/>
        </w:rPr>
        <w:t>Болховского района»</w:t>
      </w:r>
      <w:r w:rsidRPr="009C1405">
        <w:rPr>
          <w:rFonts w:ascii="Times New Roman" w:eastAsia="Times New Roman" w:hAnsi="Times New Roman" w:cs="Times New Roman"/>
          <w:b/>
          <w:bCs/>
          <w:color w:val="0D0D0D" w:themeColor="text1" w:themeTint="F2"/>
          <w:sz w:val="24"/>
          <w:szCs w:val="24"/>
          <w:lang w:eastAsia="ru-RU"/>
        </w:rPr>
        <w:t> </w:t>
      </w:r>
    </w:p>
    <w:p w:rsidR="000363B9" w:rsidRPr="009C1405" w:rsidRDefault="00CF3B7F"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r w:rsidR="000363B9" w:rsidRPr="009C1405">
        <w:rPr>
          <w:rFonts w:ascii="Times New Roman" w:eastAsia="Times New Roman" w:hAnsi="Times New Roman" w:cs="Times New Roman"/>
          <w:b/>
          <w:bCs/>
          <w:color w:val="0D0D0D" w:themeColor="text1" w:themeTint="F2"/>
          <w:sz w:val="28"/>
          <w:szCs w:val="28"/>
          <w:lang w:eastAsia="ru-RU"/>
        </w:rPr>
        <w:t>1. Общие положения</w:t>
      </w:r>
    </w:p>
    <w:p w:rsidR="00C9202A"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1.1. </w:t>
      </w:r>
      <w:r w:rsidR="00570753">
        <w:rPr>
          <w:rFonts w:ascii="Times New Roman" w:eastAsia="Times New Roman" w:hAnsi="Times New Roman" w:cs="Times New Roman"/>
          <w:color w:val="0D0D0D" w:themeColor="text1" w:themeTint="F2"/>
          <w:sz w:val="28"/>
          <w:szCs w:val="28"/>
          <w:lang w:eastAsia="ru-RU"/>
        </w:rPr>
        <w:t xml:space="preserve">Настоящие </w:t>
      </w:r>
      <w:r w:rsidR="000363B9" w:rsidRPr="009C1405">
        <w:rPr>
          <w:rFonts w:ascii="Times New Roman" w:eastAsia="Times New Roman" w:hAnsi="Times New Roman" w:cs="Times New Roman"/>
          <w:color w:val="0D0D0D" w:themeColor="text1" w:themeTint="F2"/>
          <w:sz w:val="28"/>
          <w:szCs w:val="28"/>
          <w:lang w:eastAsia="ru-RU"/>
        </w:rPr>
        <w:t xml:space="preserve">Правила внутреннего трудового распорядка </w:t>
      </w:r>
      <w:r w:rsidR="00570753">
        <w:rPr>
          <w:rFonts w:ascii="Times New Roman" w:eastAsia="Times New Roman" w:hAnsi="Times New Roman" w:cs="Times New Roman"/>
          <w:color w:val="0D0D0D" w:themeColor="text1" w:themeTint="F2"/>
          <w:sz w:val="28"/>
          <w:szCs w:val="28"/>
          <w:lang w:eastAsia="ru-RU"/>
        </w:rPr>
        <w:t xml:space="preserve">(далее – Правила) являются основным локальным нормативным актом, регламентирующим трудовой распорядок в </w:t>
      </w:r>
      <w:r w:rsidR="000363B9" w:rsidRPr="009C1405">
        <w:rPr>
          <w:rFonts w:ascii="Times New Roman" w:eastAsia="Times New Roman" w:hAnsi="Times New Roman" w:cs="Times New Roman"/>
          <w:color w:val="0D0D0D" w:themeColor="text1" w:themeTint="F2"/>
          <w:sz w:val="28"/>
          <w:szCs w:val="28"/>
          <w:lang w:eastAsia="ru-RU"/>
        </w:rPr>
        <w:t xml:space="preserve">БУОО «КЦСОН Болховского района» </w:t>
      </w:r>
      <w:r w:rsidR="00570753">
        <w:rPr>
          <w:rFonts w:ascii="Times New Roman" w:eastAsia="Times New Roman" w:hAnsi="Times New Roman" w:cs="Times New Roman"/>
          <w:color w:val="0D0D0D" w:themeColor="text1" w:themeTint="F2"/>
          <w:sz w:val="28"/>
          <w:szCs w:val="28"/>
          <w:lang w:eastAsia="ru-RU"/>
        </w:rPr>
        <w:t>(далее Учреждение),</w:t>
      </w:r>
      <w:r w:rsidR="00327000">
        <w:rPr>
          <w:rFonts w:ascii="Times New Roman" w:eastAsia="Times New Roman" w:hAnsi="Times New Roman" w:cs="Times New Roman"/>
          <w:color w:val="0D0D0D" w:themeColor="text1" w:themeTint="F2"/>
          <w:sz w:val="28"/>
          <w:szCs w:val="28"/>
          <w:lang w:eastAsia="ru-RU"/>
        </w:rPr>
        <w:t xml:space="preserve"> </w:t>
      </w:r>
      <w:r w:rsidR="00C9202A">
        <w:rPr>
          <w:rFonts w:ascii="Times New Roman" w:eastAsia="Times New Roman" w:hAnsi="Times New Roman" w:cs="Times New Roman"/>
          <w:color w:val="0D0D0D" w:themeColor="text1" w:themeTint="F2"/>
          <w:sz w:val="28"/>
          <w:szCs w:val="28"/>
          <w:lang w:eastAsia="ru-RU"/>
        </w:rPr>
        <w:t>разработаны в соответствии с Трудовым кодексом Российской Федерации и иными нормативными правовыми актами Российской Федерации, содержащими нормы трудового права.</w:t>
      </w:r>
    </w:p>
    <w:p w:rsidR="00C9202A"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C9202A">
        <w:rPr>
          <w:rFonts w:ascii="Times New Roman" w:eastAsia="Times New Roman" w:hAnsi="Times New Roman" w:cs="Times New Roman"/>
          <w:color w:val="0D0D0D" w:themeColor="text1" w:themeTint="F2"/>
          <w:sz w:val="28"/>
          <w:szCs w:val="28"/>
          <w:lang w:eastAsia="ru-RU"/>
        </w:rPr>
        <w:t xml:space="preserve">1.2. Правила определяют основные положения, устанавливающие порядок приема и увольнения работников </w:t>
      </w:r>
      <w:r w:rsidR="00DA5CEB">
        <w:rPr>
          <w:rFonts w:ascii="Times New Roman" w:eastAsia="Times New Roman" w:hAnsi="Times New Roman" w:cs="Times New Roman"/>
          <w:color w:val="0D0D0D" w:themeColor="text1" w:themeTint="F2"/>
          <w:sz w:val="28"/>
          <w:szCs w:val="28"/>
          <w:lang w:eastAsia="ru-RU"/>
        </w:rPr>
        <w:t>Учреждени</w:t>
      </w:r>
      <w:r w:rsidR="00570753">
        <w:rPr>
          <w:rFonts w:ascii="Times New Roman" w:eastAsia="Times New Roman" w:hAnsi="Times New Roman" w:cs="Times New Roman"/>
          <w:color w:val="0D0D0D" w:themeColor="text1" w:themeTint="F2"/>
          <w:sz w:val="28"/>
          <w:szCs w:val="28"/>
          <w:lang w:eastAsia="ru-RU"/>
        </w:rPr>
        <w:t>я</w:t>
      </w:r>
      <w:r w:rsidR="00DA5CEB">
        <w:rPr>
          <w:rFonts w:ascii="Times New Roman" w:eastAsia="Times New Roman" w:hAnsi="Times New Roman" w:cs="Times New Roman"/>
          <w:color w:val="0D0D0D" w:themeColor="text1" w:themeTint="F2"/>
          <w:sz w:val="28"/>
          <w:szCs w:val="28"/>
          <w:lang w:eastAsia="ru-RU"/>
        </w:rPr>
        <w:t>, основные права, обязанности и ответственность работников, режим рабочего времени и его использования, время отдыха, применяемые к работникам меры поощрения и взыскания за нарушение трудовой дисциплины, а также иные вопросы регулирования трудовых отношений работников Учреждения.</w:t>
      </w:r>
    </w:p>
    <w:p w:rsidR="00327000"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1.</w:t>
      </w:r>
      <w:r w:rsidR="00DA5CEB">
        <w:rPr>
          <w:rFonts w:ascii="Times New Roman" w:eastAsia="Times New Roman" w:hAnsi="Times New Roman" w:cs="Times New Roman"/>
          <w:color w:val="0D0D0D" w:themeColor="text1" w:themeTint="F2"/>
          <w:sz w:val="28"/>
          <w:szCs w:val="28"/>
          <w:lang w:eastAsia="ru-RU"/>
        </w:rPr>
        <w:t>3</w:t>
      </w:r>
      <w:r w:rsidR="000363B9" w:rsidRPr="009C1405">
        <w:rPr>
          <w:rFonts w:ascii="Times New Roman" w:eastAsia="Times New Roman" w:hAnsi="Times New Roman" w:cs="Times New Roman"/>
          <w:color w:val="0D0D0D" w:themeColor="text1" w:themeTint="F2"/>
          <w:sz w:val="28"/>
          <w:szCs w:val="28"/>
          <w:lang w:eastAsia="ru-RU"/>
        </w:rPr>
        <w:t xml:space="preserve">. Правила </w:t>
      </w:r>
      <w:r w:rsidR="00DA5CEB">
        <w:rPr>
          <w:rFonts w:ascii="Times New Roman" w:eastAsia="Times New Roman" w:hAnsi="Times New Roman" w:cs="Times New Roman"/>
          <w:color w:val="0D0D0D" w:themeColor="text1" w:themeTint="F2"/>
          <w:sz w:val="28"/>
          <w:szCs w:val="28"/>
          <w:lang w:eastAsia="ru-RU"/>
        </w:rPr>
        <w:t>направлены на создание условий, способствующих эффективному труду, рациональному использованию рабочего времени, укреплению трудовой дисциплины и</w:t>
      </w:r>
      <w:r w:rsidR="000363B9" w:rsidRPr="009C1405">
        <w:rPr>
          <w:rFonts w:ascii="Times New Roman" w:eastAsia="Times New Roman" w:hAnsi="Times New Roman" w:cs="Times New Roman"/>
          <w:color w:val="0D0D0D" w:themeColor="text1" w:themeTint="F2"/>
          <w:sz w:val="28"/>
          <w:szCs w:val="28"/>
          <w:lang w:eastAsia="ru-RU"/>
        </w:rPr>
        <w:t xml:space="preserve"> распространяются на всех работников, обязательны для их безусловного исполнения.</w:t>
      </w:r>
    </w:p>
    <w:p w:rsidR="00E57827"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1.</w:t>
      </w:r>
      <w:r w:rsidR="00DA5CEB">
        <w:rPr>
          <w:rFonts w:ascii="Times New Roman" w:eastAsia="Times New Roman" w:hAnsi="Times New Roman" w:cs="Times New Roman"/>
          <w:color w:val="0D0D0D" w:themeColor="text1" w:themeTint="F2"/>
          <w:sz w:val="28"/>
          <w:szCs w:val="28"/>
          <w:lang w:eastAsia="ru-RU"/>
        </w:rPr>
        <w:t>4</w:t>
      </w:r>
      <w:r w:rsidR="000363B9" w:rsidRPr="009C1405">
        <w:rPr>
          <w:rFonts w:ascii="Times New Roman" w:eastAsia="Times New Roman" w:hAnsi="Times New Roman" w:cs="Times New Roman"/>
          <w:color w:val="0D0D0D" w:themeColor="text1" w:themeTint="F2"/>
          <w:sz w:val="28"/>
          <w:szCs w:val="28"/>
          <w:lang w:eastAsia="ru-RU"/>
        </w:rPr>
        <w:t>. Основные термины и определения: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lastRenderedPageBreak/>
        <w:t>1.</w:t>
      </w:r>
      <w:r w:rsidR="00DA5CEB">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.1. Работодатель – бюджетное учреждение Орловской области «Комплексный центр социального обслуживания населения Болховского района»</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1.</w:t>
      </w:r>
      <w:r w:rsidR="00DA5CEB">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.2. Работники - физические лица (граждане), состоящие в трудовых отношениях с Работодателем;</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1.</w:t>
      </w:r>
      <w:r w:rsidR="00DA5CEB">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.3. Трудовые отношения - отношения, основанные на соглашении между Работником и Работодателем о личном выполнении Работником за плату трудовой функции, подчинении Работника Правилам при обеспечении Работодателем условий труда, предусмотренных трудовым законодательством, коллективным договором, трудовым договором;</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1.</w:t>
      </w:r>
      <w:r w:rsidR="00DA5CEB">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 xml:space="preserve">.4. Дисциплина труда - обязательное для всех работников подчинение Правилам поведения, определенным в соответствии с Трудовым кодексом Российской Федерации, коллективным договором, трудовыми договорами, локальными нормативными актами </w:t>
      </w:r>
      <w:r w:rsidR="00DA5CEB">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r w:rsidRPr="009C1405">
        <w:rPr>
          <w:rFonts w:ascii="Times New Roman" w:eastAsia="Times New Roman" w:hAnsi="Times New Roman" w:cs="Times New Roman"/>
          <w:b/>
          <w:bCs/>
          <w:color w:val="0D0D0D" w:themeColor="text1" w:themeTint="F2"/>
          <w:sz w:val="28"/>
          <w:szCs w:val="28"/>
          <w:lang w:eastAsia="ru-RU"/>
        </w:rPr>
        <w:t xml:space="preserve">2. </w:t>
      </w:r>
      <w:r w:rsidR="00570753">
        <w:rPr>
          <w:rFonts w:ascii="Times New Roman" w:eastAsia="Times New Roman" w:hAnsi="Times New Roman" w:cs="Times New Roman"/>
          <w:b/>
          <w:bCs/>
          <w:color w:val="0D0D0D" w:themeColor="text1" w:themeTint="F2"/>
          <w:sz w:val="28"/>
          <w:szCs w:val="28"/>
          <w:lang w:eastAsia="ru-RU"/>
        </w:rPr>
        <w:t>Порядок п</w:t>
      </w:r>
      <w:r w:rsidRPr="009C1405">
        <w:rPr>
          <w:rFonts w:ascii="Times New Roman" w:eastAsia="Times New Roman" w:hAnsi="Times New Roman" w:cs="Times New Roman"/>
          <w:b/>
          <w:bCs/>
          <w:color w:val="0D0D0D" w:themeColor="text1" w:themeTint="F2"/>
          <w:sz w:val="28"/>
          <w:szCs w:val="28"/>
          <w:lang w:eastAsia="ru-RU"/>
        </w:rPr>
        <w:t>рием</w:t>
      </w:r>
      <w:r w:rsidR="00570753">
        <w:rPr>
          <w:rFonts w:ascii="Times New Roman" w:eastAsia="Times New Roman" w:hAnsi="Times New Roman" w:cs="Times New Roman"/>
          <w:b/>
          <w:bCs/>
          <w:color w:val="0D0D0D" w:themeColor="text1" w:themeTint="F2"/>
          <w:sz w:val="28"/>
          <w:szCs w:val="28"/>
          <w:lang w:eastAsia="ru-RU"/>
        </w:rPr>
        <w:t>а, перевода</w:t>
      </w:r>
      <w:r w:rsidRPr="009C1405">
        <w:rPr>
          <w:rFonts w:ascii="Times New Roman" w:eastAsia="Times New Roman" w:hAnsi="Times New Roman" w:cs="Times New Roman"/>
          <w:b/>
          <w:bCs/>
          <w:color w:val="0D0D0D" w:themeColor="text1" w:themeTint="F2"/>
          <w:sz w:val="28"/>
          <w:szCs w:val="28"/>
          <w:lang w:eastAsia="ru-RU"/>
        </w:rPr>
        <w:t xml:space="preserve"> и увольнени</w:t>
      </w:r>
      <w:r w:rsidR="00570753">
        <w:rPr>
          <w:rFonts w:ascii="Times New Roman" w:eastAsia="Times New Roman" w:hAnsi="Times New Roman" w:cs="Times New Roman"/>
          <w:b/>
          <w:bCs/>
          <w:color w:val="0D0D0D" w:themeColor="text1" w:themeTint="F2"/>
          <w:sz w:val="28"/>
          <w:szCs w:val="28"/>
          <w:lang w:eastAsia="ru-RU"/>
        </w:rPr>
        <w:t>я</w:t>
      </w:r>
      <w:r w:rsidRPr="009C1405">
        <w:rPr>
          <w:rFonts w:ascii="Times New Roman" w:eastAsia="Times New Roman" w:hAnsi="Times New Roman" w:cs="Times New Roman"/>
          <w:b/>
          <w:bCs/>
          <w:color w:val="0D0D0D" w:themeColor="text1" w:themeTint="F2"/>
          <w:sz w:val="28"/>
          <w:szCs w:val="28"/>
          <w:lang w:eastAsia="ru-RU"/>
        </w:rPr>
        <w:t xml:space="preserve"> работников</w:t>
      </w:r>
      <w:r w:rsidR="00570753">
        <w:rPr>
          <w:rFonts w:ascii="Times New Roman" w:eastAsia="Times New Roman" w:hAnsi="Times New Roman" w:cs="Times New Roman"/>
          <w:b/>
          <w:bCs/>
          <w:color w:val="0D0D0D" w:themeColor="text1" w:themeTint="F2"/>
          <w:sz w:val="28"/>
          <w:szCs w:val="28"/>
          <w:lang w:eastAsia="ru-RU"/>
        </w:rPr>
        <w:t xml:space="preserve"> Учреждения</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2</w:t>
      </w:r>
      <w:r w:rsidR="000363B9" w:rsidRPr="009C1405">
        <w:rPr>
          <w:rFonts w:ascii="Times New Roman" w:eastAsia="Times New Roman" w:hAnsi="Times New Roman" w:cs="Times New Roman"/>
          <w:color w:val="0D0D0D" w:themeColor="text1" w:themeTint="F2"/>
          <w:sz w:val="28"/>
          <w:szCs w:val="28"/>
          <w:lang w:eastAsia="ru-RU"/>
        </w:rPr>
        <w:t xml:space="preserve">.1. Прием работников на работу в </w:t>
      </w:r>
      <w:r w:rsidR="00A23E76">
        <w:rPr>
          <w:rFonts w:ascii="Times New Roman" w:eastAsia="Times New Roman" w:hAnsi="Times New Roman" w:cs="Times New Roman"/>
          <w:color w:val="0D0D0D" w:themeColor="text1" w:themeTint="F2"/>
          <w:sz w:val="28"/>
          <w:szCs w:val="28"/>
          <w:lang w:eastAsia="ru-RU"/>
        </w:rPr>
        <w:t>Учреждение</w:t>
      </w:r>
      <w:r w:rsidR="000363B9" w:rsidRPr="009C1405">
        <w:rPr>
          <w:rFonts w:ascii="Times New Roman" w:eastAsia="Times New Roman" w:hAnsi="Times New Roman" w:cs="Times New Roman"/>
          <w:color w:val="0D0D0D" w:themeColor="text1" w:themeTint="F2"/>
          <w:sz w:val="28"/>
          <w:szCs w:val="28"/>
          <w:lang w:eastAsia="ru-RU"/>
        </w:rPr>
        <w:t xml:space="preserve"> </w:t>
      </w:r>
      <w:r w:rsidR="00A23E76">
        <w:rPr>
          <w:rFonts w:ascii="Times New Roman" w:eastAsia="Times New Roman" w:hAnsi="Times New Roman" w:cs="Times New Roman"/>
          <w:color w:val="0D0D0D" w:themeColor="text1" w:themeTint="F2"/>
          <w:sz w:val="28"/>
          <w:szCs w:val="28"/>
          <w:lang w:eastAsia="ru-RU"/>
        </w:rPr>
        <w:t>осуществляется</w:t>
      </w:r>
      <w:r w:rsidR="000363B9" w:rsidRPr="009C1405">
        <w:rPr>
          <w:rFonts w:ascii="Times New Roman" w:eastAsia="Times New Roman" w:hAnsi="Times New Roman" w:cs="Times New Roman"/>
          <w:color w:val="0D0D0D" w:themeColor="text1" w:themeTint="F2"/>
          <w:sz w:val="28"/>
          <w:szCs w:val="28"/>
          <w:lang w:eastAsia="ru-RU"/>
        </w:rPr>
        <w:t xml:space="preserve"> Работодателем в соответствии с Трудовым кодексом Российской Федерации и</w:t>
      </w:r>
      <w:r w:rsidR="000363B9">
        <w:rPr>
          <w:rFonts w:ascii="Times New Roman" w:eastAsia="Times New Roman" w:hAnsi="Times New Roman" w:cs="Times New Roman"/>
          <w:color w:val="0D0D0D" w:themeColor="text1" w:themeTint="F2"/>
          <w:sz w:val="28"/>
          <w:szCs w:val="28"/>
          <w:lang w:eastAsia="ru-RU"/>
        </w:rPr>
        <w:t xml:space="preserve"> локальными нормативными актами</w:t>
      </w:r>
      <w:r w:rsidR="00A23E76">
        <w:rPr>
          <w:rFonts w:ascii="Times New Roman" w:eastAsia="Times New Roman" w:hAnsi="Times New Roman" w:cs="Times New Roman"/>
          <w:color w:val="0D0D0D" w:themeColor="text1" w:themeTint="F2"/>
          <w:sz w:val="28"/>
          <w:szCs w:val="28"/>
          <w:lang w:eastAsia="ru-RU"/>
        </w:rPr>
        <w:t xml:space="preserve"> на основании заключенного трудового договора</w:t>
      </w:r>
      <w:r w:rsidR="000363B9" w:rsidRPr="009C1405">
        <w:rPr>
          <w:rFonts w:ascii="Times New Roman" w:eastAsia="Times New Roman" w:hAnsi="Times New Roman" w:cs="Times New Roman"/>
          <w:color w:val="0D0D0D" w:themeColor="text1" w:themeTint="F2"/>
          <w:sz w:val="28"/>
          <w:szCs w:val="28"/>
          <w:lang w:eastAsia="ru-RU"/>
        </w:rPr>
        <w:t>.</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A23E76">
        <w:rPr>
          <w:rFonts w:ascii="Times New Roman" w:eastAsia="Times New Roman" w:hAnsi="Times New Roman" w:cs="Times New Roman"/>
          <w:color w:val="0D0D0D" w:themeColor="text1" w:themeTint="F2"/>
          <w:sz w:val="28"/>
          <w:szCs w:val="28"/>
          <w:lang w:eastAsia="ru-RU"/>
        </w:rPr>
        <w:t>2</w:t>
      </w:r>
      <w:r w:rsidR="000363B9" w:rsidRPr="009C1405">
        <w:rPr>
          <w:rFonts w:ascii="Times New Roman" w:eastAsia="Times New Roman" w:hAnsi="Times New Roman" w:cs="Times New Roman"/>
          <w:color w:val="0D0D0D" w:themeColor="text1" w:themeTint="F2"/>
          <w:sz w:val="28"/>
          <w:szCs w:val="28"/>
          <w:lang w:eastAsia="ru-RU"/>
        </w:rPr>
        <w:t>.</w:t>
      </w:r>
      <w:r w:rsidR="00A23E76">
        <w:rPr>
          <w:rFonts w:ascii="Times New Roman" w:eastAsia="Times New Roman" w:hAnsi="Times New Roman" w:cs="Times New Roman"/>
          <w:color w:val="0D0D0D" w:themeColor="text1" w:themeTint="F2"/>
          <w:sz w:val="28"/>
          <w:szCs w:val="28"/>
          <w:lang w:eastAsia="ru-RU"/>
        </w:rPr>
        <w:t>2</w:t>
      </w:r>
      <w:r w:rsidR="000363B9" w:rsidRPr="009C1405">
        <w:rPr>
          <w:rFonts w:ascii="Times New Roman" w:eastAsia="Times New Roman" w:hAnsi="Times New Roman" w:cs="Times New Roman"/>
          <w:color w:val="0D0D0D" w:themeColor="text1" w:themeTint="F2"/>
          <w:sz w:val="28"/>
          <w:szCs w:val="28"/>
          <w:lang w:eastAsia="ru-RU"/>
        </w:rPr>
        <w:t>. Работодатель обязан заключить с Работником письменный трудовой договор на выполнение им трудовой функции по должности и оформить его назначение на должность приказом по у</w:t>
      </w:r>
      <w:r w:rsidR="000363B9">
        <w:rPr>
          <w:rFonts w:ascii="Times New Roman" w:eastAsia="Times New Roman" w:hAnsi="Times New Roman" w:cs="Times New Roman"/>
          <w:color w:val="0D0D0D" w:themeColor="text1" w:themeTint="F2"/>
          <w:sz w:val="28"/>
          <w:szCs w:val="28"/>
          <w:lang w:eastAsia="ru-RU"/>
        </w:rPr>
        <w:t>чреждению</w:t>
      </w:r>
      <w:r w:rsidR="000363B9" w:rsidRPr="009C1405">
        <w:rPr>
          <w:rFonts w:ascii="Times New Roman" w:eastAsia="Times New Roman" w:hAnsi="Times New Roman" w:cs="Times New Roman"/>
          <w:color w:val="0D0D0D" w:themeColor="text1" w:themeTint="F2"/>
          <w:sz w:val="28"/>
          <w:szCs w:val="28"/>
          <w:lang w:eastAsia="ru-RU"/>
        </w:rPr>
        <w:t>. Трудовой договор составляется в двух экземплярах, один из которых остается у работника, второй – у Работодателя. При приеме на работу (до подписания трудового договора) Работодатель обязан ознакомить Работника под роспись с настоящими Правилами, документом, определяющим конкретную трудовую функцию работника, коллективным договором.</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3</w:t>
      </w:r>
      <w:r w:rsidR="000363B9" w:rsidRPr="009C1405">
        <w:rPr>
          <w:rFonts w:ascii="Times New Roman" w:eastAsia="Times New Roman" w:hAnsi="Times New Roman" w:cs="Times New Roman"/>
          <w:color w:val="0D0D0D" w:themeColor="text1" w:themeTint="F2"/>
          <w:sz w:val="28"/>
          <w:szCs w:val="28"/>
          <w:lang w:eastAsia="ru-RU"/>
        </w:rPr>
        <w:t>. Документами, определяющими конкретную трудовую функцию Работника, являются: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3</w:t>
      </w:r>
      <w:r w:rsidRPr="009C1405">
        <w:rPr>
          <w:rFonts w:ascii="Times New Roman" w:eastAsia="Times New Roman" w:hAnsi="Times New Roman" w:cs="Times New Roman"/>
          <w:color w:val="0D0D0D" w:themeColor="text1" w:themeTint="F2"/>
          <w:sz w:val="28"/>
          <w:szCs w:val="28"/>
          <w:lang w:eastAsia="ru-RU"/>
        </w:rPr>
        <w:t>.1. Для руководителя структурного подразделения - положение о структурном подразделении; должностная инструкция;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3</w:t>
      </w:r>
      <w:r w:rsidRPr="009C1405">
        <w:rPr>
          <w:rFonts w:ascii="Times New Roman" w:eastAsia="Times New Roman" w:hAnsi="Times New Roman" w:cs="Times New Roman"/>
          <w:color w:val="0D0D0D" w:themeColor="text1" w:themeTint="F2"/>
          <w:sz w:val="28"/>
          <w:szCs w:val="28"/>
          <w:lang w:eastAsia="ru-RU"/>
        </w:rPr>
        <w:t>.2. Для всех других работников - должностная инструкция;</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C124D5">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4</w:t>
      </w:r>
      <w:r w:rsidR="000363B9" w:rsidRPr="009C1405">
        <w:rPr>
          <w:rFonts w:ascii="Times New Roman" w:eastAsia="Times New Roman" w:hAnsi="Times New Roman" w:cs="Times New Roman"/>
          <w:color w:val="0D0D0D" w:themeColor="text1" w:themeTint="F2"/>
          <w:sz w:val="28"/>
          <w:szCs w:val="28"/>
          <w:lang w:eastAsia="ru-RU"/>
        </w:rPr>
        <w:t xml:space="preserve">. В случае изменения определенных сторонами условий трудового договора Работника, в том числе влекущих изменение трудовой функции, с ним заключается письменное </w:t>
      </w:r>
      <w:r w:rsidR="000363B9">
        <w:rPr>
          <w:rFonts w:ascii="Times New Roman" w:eastAsia="Times New Roman" w:hAnsi="Times New Roman" w:cs="Times New Roman"/>
          <w:color w:val="0D0D0D" w:themeColor="text1" w:themeTint="F2"/>
          <w:sz w:val="28"/>
          <w:szCs w:val="28"/>
          <w:lang w:eastAsia="ru-RU"/>
        </w:rPr>
        <w:t xml:space="preserve">дополнительное </w:t>
      </w:r>
      <w:r w:rsidR="000363B9" w:rsidRPr="009C1405">
        <w:rPr>
          <w:rFonts w:ascii="Times New Roman" w:eastAsia="Times New Roman" w:hAnsi="Times New Roman" w:cs="Times New Roman"/>
          <w:color w:val="0D0D0D" w:themeColor="text1" w:themeTint="F2"/>
          <w:sz w:val="28"/>
          <w:szCs w:val="28"/>
          <w:lang w:eastAsia="ru-RU"/>
        </w:rPr>
        <w:t>соглашение к трудовому договору, являющееся неотъемлемой его частью;</w:t>
      </w:r>
    </w:p>
    <w:p w:rsidR="000363B9" w:rsidRPr="009C1405" w:rsidRDefault="00C124D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 xml:space="preserve">  </w:t>
      </w:r>
      <w:r w:rsidR="000363B9"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5</w:t>
      </w:r>
      <w:r w:rsidR="000363B9" w:rsidRPr="009C1405">
        <w:rPr>
          <w:rFonts w:ascii="Times New Roman" w:eastAsia="Times New Roman" w:hAnsi="Times New Roman" w:cs="Times New Roman"/>
          <w:color w:val="0D0D0D" w:themeColor="text1" w:themeTint="F2"/>
          <w:sz w:val="28"/>
          <w:szCs w:val="28"/>
          <w:lang w:eastAsia="ru-RU"/>
        </w:rPr>
        <w:t>. При заключении трудового договора лицо, поступающее на работу, предъявляет работодателю:</w:t>
      </w:r>
    </w:p>
    <w:p w:rsidR="000363B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а</w:t>
      </w:r>
      <w:proofErr w:type="gramEnd"/>
      <w:r>
        <w:rPr>
          <w:rFonts w:ascii="Times New Roman" w:eastAsia="Times New Roman" w:hAnsi="Times New Roman" w:cs="Times New Roman"/>
          <w:color w:val="0D0D0D" w:themeColor="text1" w:themeTint="F2"/>
          <w:sz w:val="28"/>
          <w:szCs w:val="28"/>
          <w:lang w:eastAsia="ru-RU"/>
        </w:rPr>
        <w:t>)</w:t>
      </w:r>
      <w:r w:rsidR="0092232C">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паспорт или иной документ, удостоверяющий личность;</w:t>
      </w:r>
    </w:p>
    <w:p w:rsidR="000363B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б</w:t>
      </w:r>
      <w:proofErr w:type="gramEnd"/>
      <w:r>
        <w:rPr>
          <w:rFonts w:ascii="Times New Roman" w:eastAsia="Times New Roman" w:hAnsi="Times New Roman" w:cs="Times New Roman"/>
          <w:color w:val="0D0D0D" w:themeColor="text1" w:themeTint="F2"/>
          <w:sz w:val="28"/>
          <w:szCs w:val="28"/>
          <w:lang w:eastAsia="ru-RU"/>
        </w:rPr>
        <w:t>)</w:t>
      </w:r>
      <w:r w:rsidR="0092232C">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трудовую книжку</w:t>
      </w:r>
      <w:r w:rsidR="000363B9">
        <w:rPr>
          <w:rFonts w:ascii="Times New Roman" w:eastAsia="Times New Roman" w:hAnsi="Times New Roman" w:cs="Times New Roman"/>
          <w:color w:val="0D0D0D" w:themeColor="text1" w:themeTint="F2"/>
          <w:sz w:val="28"/>
          <w:szCs w:val="28"/>
          <w:lang w:eastAsia="ru-RU"/>
        </w:rPr>
        <w:t xml:space="preserve"> и (или) установленные законом сведения о трудовой деятельности</w:t>
      </w:r>
      <w:r w:rsidR="000363B9" w:rsidRPr="009C1405">
        <w:rPr>
          <w:rFonts w:ascii="Times New Roman" w:eastAsia="Times New Roman" w:hAnsi="Times New Roman" w:cs="Times New Roman"/>
          <w:color w:val="0D0D0D" w:themeColor="text1" w:themeTint="F2"/>
          <w:sz w:val="28"/>
          <w:szCs w:val="28"/>
          <w:lang w:eastAsia="ru-RU"/>
        </w:rPr>
        <w:t xml:space="preserve">, за исключением случаев, </w:t>
      </w:r>
      <w:r w:rsidR="0092232C">
        <w:rPr>
          <w:rFonts w:ascii="Times New Roman" w:eastAsia="Times New Roman" w:hAnsi="Times New Roman" w:cs="Times New Roman"/>
          <w:color w:val="0D0D0D" w:themeColor="text1" w:themeTint="F2"/>
          <w:sz w:val="28"/>
          <w:szCs w:val="28"/>
          <w:lang w:eastAsia="ru-RU"/>
        </w:rPr>
        <w:t>если</w:t>
      </w:r>
      <w:r w:rsidR="000363B9" w:rsidRPr="009C1405">
        <w:rPr>
          <w:rFonts w:ascii="Times New Roman" w:eastAsia="Times New Roman" w:hAnsi="Times New Roman" w:cs="Times New Roman"/>
          <w:color w:val="0D0D0D" w:themeColor="text1" w:themeTint="F2"/>
          <w:sz w:val="28"/>
          <w:szCs w:val="28"/>
          <w:lang w:eastAsia="ru-RU"/>
        </w:rPr>
        <w:t xml:space="preserve"> трудовой до</w:t>
      </w:r>
      <w:r w:rsidR="0092232C">
        <w:rPr>
          <w:rFonts w:ascii="Times New Roman" w:eastAsia="Times New Roman" w:hAnsi="Times New Roman" w:cs="Times New Roman"/>
          <w:color w:val="0D0D0D" w:themeColor="text1" w:themeTint="F2"/>
          <w:sz w:val="28"/>
          <w:szCs w:val="28"/>
          <w:lang w:eastAsia="ru-RU"/>
        </w:rPr>
        <w:t xml:space="preserve">говор заключается впервые; если </w:t>
      </w:r>
      <w:r w:rsidR="000363B9" w:rsidRPr="009C1405">
        <w:rPr>
          <w:rFonts w:ascii="Times New Roman" w:eastAsia="Times New Roman" w:hAnsi="Times New Roman" w:cs="Times New Roman"/>
          <w:color w:val="0D0D0D" w:themeColor="text1" w:themeTint="F2"/>
          <w:sz w:val="28"/>
          <w:szCs w:val="28"/>
          <w:lang w:eastAsia="ru-RU"/>
        </w:rPr>
        <w:t>работник поступает на работу на условиях совместительства</w:t>
      </w:r>
      <w:r w:rsidR="0092232C">
        <w:rPr>
          <w:rFonts w:ascii="Times New Roman" w:eastAsia="Times New Roman" w:hAnsi="Times New Roman" w:cs="Times New Roman"/>
          <w:color w:val="0D0D0D" w:themeColor="text1" w:themeTint="F2"/>
          <w:sz w:val="28"/>
          <w:szCs w:val="28"/>
          <w:lang w:eastAsia="ru-RU"/>
        </w:rPr>
        <w:t xml:space="preserve"> – заверенную копию трудовой книжки и (или) сведения о трудовой деятельности</w:t>
      </w:r>
      <w:r w:rsidR="000363B9" w:rsidRPr="009C1405">
        <w:rPr>
          <w:rFonts w:ascii="Times New Roman" w:eastAsia="Times New Roman" w:hAnsi="Times New Roman" w:cs="Times New Roman"/>
          <w:color w:val="0D0D0D" w:themeColor="text1" w:themeTint="F2"/>
          <w:sz w:val="28"/>
          <w:szCs w:val="28"/>
          <w:lang w:eastAsia="ru-RU"/>
        </w:rPr>
        <w:t>;</w:t>
      </w:r>
    </w:p>
    <w:p w:rsidR="000363B9"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в</w:t>
      </w:r>
      <w:proofErr w:type="gramEnd"/>
      <w:r>
        <w:rPr>
          <w:rFonts w:ascii="Times New Roman" w:eastAsia="Times New Roman" w:hAnsi="Times New Roman" w:cs="Times New Roman"/>
          <w:color w:val="0D0D0D" w:themeColor="text1" w:themeTint="F2"/>
          <w:sz w:val="28"/>
          <w:szCs w:val="28"/>
          <w:lang w:eastAsia="ru-RU"/>
        </w:rPr>
        <w:t>)</w:t>
      </w:r>
      <w:r w:rsidR="0092232C">
        <w:rPr>
          <w:rFonts w:ascii="Times New Roman" w:eastAsia="Times New Roman" w:hAnsi="Times New Roman" w:cs="Times New Roman"/>
          <w:color w:val="0D0D0D" w:themeColor="text1" w:themeTint="F2"/>
          <w:sz w:val="28"/>
          <w:szCs w:val="28"/>
          <w:lang w:eastAsia="ru-RU"/>
        </w:rPr>
        <w:t xml:space="preserve"> документ, подтверждающий регистрацию в системе индивидуального (персонифицированного) учёта, в том числе в форме электронного документа (СНИЛС)</w:t>
      </w:r>
      <w:r w:rsidR="000363B9" w:rsidRPr="009C1405">
        <w:rPr>
          <w:rFonts w:ascii="Times New Roman" w:eastAsia="Times New Roman" w:hAnsi="Times New Roman" w:cs="Times New Roman"/>
          <w:color w:val="0D0D0D" w:themeColor="text1" w:themeTint="F2"/>
          <w:sz w:val="28"/>
          <w:szCs w:val="28"/>
          <w:lang w:eastAsia="ru-RU"/>
        </w:rPr>
        <w:t>;</w:t>
      </w:r>
    </w:p>
    <w:p w:rsidR="00C0345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г</w:t>
      </w:r>
      <w:proofErr w:type="gramEnd"/>
      <w:r>
        <w:rPr>
          <w:rFonts w:ascii="Times New Roman" w:eastAsia="Times New Roman" w:hAnsi="Times New Roman" w:cs="Times New Roman"/>
          <w:color w:val="0D0D0D" w:themeColor="text1" w:themeTint="F2"/>
          <w:sz w:val="28"/>
          <w:szCs w:val="28"/>
          <w:lang w:eastAsia="ru-RU"/>
        </w:rPr>
        <w:t>)</w:t>
      </w:r>
      <w:r w:rsidR="00C03459">
        <w:rPr>
          <w:rFonts w:ascii="Times New Roman" w:eastAsia="Times New Roman" w:hAnsi="Times New Roman" w:cs="Times New Roman"/>
          <w:color w:val="0D0D0D" w:themeColor="text1" w:themeTint="F2"/>
          <w:sz w:val="28"/>
          <w:szCs w:val="28"/>
          <w:lang w:eastAsia="ru-RU"/>
        </w:rPr>
        <w:t xml:space="preserve"> документ о присвоении идентификационного номера налогоплательщика;</w:t>
      </w:r>
    </w:p>
    <w:p w:rsidR="000363B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д</w:t>
      </w:r>
      <w:proofErr w:type="gramEnd"/>
      <w:r>
        <w:rPr>
          <w:rFonts w:ascii="Times New Roman" w:eastAsia="Times New Roman" w:hAnsi="Times New Roman" w:cs="Times New Roman"/>
          <w:color w:val="0D0D0D" w:themeColor="text1" w:themeTint="F2"/>
          <w:sz w:val="28"/>
          <w:szCs w:val="28"/>
          <w:lang w:eastAsia="ru-RU"/>
        </w:rPr>
        <w:t>)</w:t>
      </w:r>
      <w:r w:rsidR="0092232C">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документы воинского учета - для военнообязанных и лиц, подлежащих призыву на военную службу;</w:t>
      </w:r>
    </w:p>
    <w:p w:rsidR="000363B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е</w:t>
      </w:r>
      <w:proofErr w:type="gramEnd"/>
      <w:r>
        <w:rPr>
          <w:rFonts w:ascii="Times New Roman" w:eastAsia="Times New Roman" w:hAnsi="Times New Roman" w:cs="Times New Roman"/>
          <w:color w:val="0D0D0D" w:themeColor="text1" w:themeTint="F2"/>
          <w:sz w:val="28"/>
          <w:szCs w:val="28"/>
          <w:lang w:eastAsia="ru-RU"/>
        </w:rPr>
        <w:t xml:space="preserve">) </w:t>
      </w:r>
      <w:r w:rsidR="00C03459">
        <w:rPr>
          <w:rFonts w:ascii="Times New Roman" w:eastAsia="Times New Roman" w:hAnsi="Times New Roman" w:cs="Times New Roman"/>
          <w:color w:val="0D0D0D" w:themeColor="text1" w:themeTint="F2"/>
          <w:sz w:val="28"/>
          <w:szCs w:val="28"/>
          <w:lang w:eastAsia="ru-RU"/>
        </w:rPr>
        <w:t>документ об образовании и (или)</w:t>
      </w:r>
      <w:r w:rsidR="000363B9" w:rsidRPr="009C1405">
        <w:rPr>
          <w:rFonts w:ascii="Times New Roman" w:eastAsia="Times New Roman" w:hAnsi="Times New Roman" w:cs="Times New Roman"/>
          <w:color w:val="0D0D0D" w:themeColor="text1" w:themeTint="F2"/>
          <w:sz w:val="28"/>
          <w:szCs w:val="28"/>
          <w:lang w:eastAsia="ru-RU"/>
        </w:rPr>
        <w:t xml:space="preserve"> о квалификации или наличии специальных знаний - при поступлении на работу, требующую специальных знаний или специальной подготовки;</w:t>
      </w:r>
    </w:p>
    <w:p w:rsidR="00C03459"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ж)</w:t>
      </w:r>
      <w:r w:rsidR="00B12249">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справку </w:t>
      </w:r>
      <w:r w:rsidR="005760BD">
        <w:rPr>
          <w:rFonts w:ascii="Times New Roman" w:eastAsia="Times New Roman" w:hAnsi="Times New Roman" w:cs="Times New Roman"/>
          <w:color w:val="0D0D0D" w:themeColor="text1" w:themeTint="F2"/>
          <w:sz w:val="28"/>
          <w:szCs w:val="28"/>
          <w:lang w:eastAsia="ru-RU"/>
        </w:rPr>
        <w:t xml:space="preserve">из органа внутренних дел о </w:t>
      </w:r>
      <w:r w:rsidR="000363B9" w:rsidRPr="009C1405">
        <w:rPr>
          <w:rFonts w:ascii="Times New Roman" w:eastAsia="Times New Roman" w:hAnsi="Times New Roman" w:cs="Times New Roman"/>
          <w:color w:val="0D0D0D" w:themeColor="text1" w:themeTint="F2"/>
          <w:sz w:val="28"/>
          <w:szCs w:val="28"/>
          <w:lang w:eastAsia="ru-RU"/>
        </w:rPr>
        <w:t>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5760BD">
        <w:rPr>
          <w:rFonts w:ascii="Times New Roman" w:eastAsia="Times New Roman" w:hAnsi="Times New Roman" w:cs="Times New Roman"/>
          <w:color w:val="0D0D0D" w:themeColor="text1" w:themeTint="F2"/>
          <w:sz w:val="28"/>
          <w:szCs w:val="28"/>
          <w:lang w:eastAsia="ru-RU"/>
        </w:rPr>
        <w:t xml:space="preserve"> ( Распоряжение отдела по вопросам государственной службы кадров от 15.2.2011 г. № 407-4, в связи с новой редакцией статьи 65 ТК РФ)</w:t>
      </w:r>
      <w:r w:rsidR="000363B9" w:rsidRPr="009C1405">
        <w:rPr>
          <w:rFonts w:ascii="Times New Roman" w:eastAsia="Times New Roman" w:hAnsi="Times New Roman" w:cs="Times New Roman"/>
          <w:color w:val="0D0D0D" w:themeColor="text1" w:themeTint="F2"/>
          <w:sz w:val="28"/>
          <w:szCs w:val="28"/>
          <w:lang w:eastAsia="ru-RU"/>
        </w:rPr>
        <w:t xml:space="preserve">, выданную в </w:t>
      </w:r>
      <w:hyperlink r:id="rId5" w:history="1">
        <w:r w:rsidR="000363B9" w:rsidRPr="00F2139C">
          <w:rPr>
            <w:rFonts w:ascii="Times New Roman" w:eastAsia="Times New Roman" w:hAnsi="Times New Roman" w:cs="Times New Roman"/>
            <w:color w:val="0D0D0D" w:themeColor="text1" w:themeTint="F2"/>
            <w:sz w:val="28"/>
            <w:szCs w:val="28"/>
            <w:lang w:eastAsia="ru-RU"/>
          </w:rPr>
          <w:t>порядке</w:t>
        </w:r>
      </w:hyperlink>
      <w:r w:rsidR="000363B9" w:rsidRPr="009C1405">
        <w:rPr>
          <w:rFonts w:ascii="Times New Roman" w:eastAsia="Times New Roman" w:hAnsi="Times New Roman" w:cs="Times New Roman"/>
          <w:color w:val="0D0D0D" w:themeColor="text1" w:themeTint="F2"/>
          <w:sz w:val="28"/>
          <w:szCs w:val="28"/>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C03459">
        <w:rPr>
          <w:rFonts w:ascii="Times New Roman" w:eastAsia="Times New Roman" w:hAnsi="Times New Roman" w:cs="Times New Roman"/>
          <w:color w:val="0D0D0D" w:themeColor="text1" w:themeTint="F2"/>
          <w:sz w:val="28"/>
          <w:szCs w:val="28"/>
          <w:lang w:eastAsia="ru-RU"/>
        </w:rPr>
        <w:t>;</w:t>
      </w:r>
    </w:p>
    <w:p w:rsidR="00B12249"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з)</w:t>
      </w:r>
      <w:r w:rsidR="00B12249">
        <w:rPr>
          <w:rFonts w:ascii="Times New Roman" w:eastAsia="Times New Roman" w:hAnsi="Times New Roman" w:cs="Times New Roman"/>
          <w:color w:val="0D0D0D" w:themeColor="text1" w:themeTint="F2"/>
          <w:sz w:val="28"/>
          <w:szCs w:val="28"/>
          <w:lang w:eastAsia="ru-RU"/>
        </w:rPr>
        <w:t xml:space="preserve"> медицинскую книжку, надлежаще заполненную, сертификат о прививках (Приказ </w:t>
      </w:r>
      <w:proofErr w:type="spellStart"/>
      <w:r w:rsidR="00B12249">
        <w:rPr>
          <w:rFonts w:ascii="Times New Roman" w:eastAsia="Times New Roman" w:hAnsi="Times New Roman" w:cs="Times New Roman"/>
          <w:color w:val="0D0D0D" w:themeColor="text1" w:themeTint="F2"/>
          <w:sz w:val="28"/>
          <w:szCs w:val="28"/>
          <w:lang w:eastAsia="ru-RU"/>
        </w:rPr>
        <w:t>Минздравсоцразвития</w:t>
      </w:r>
      <w:proofErr w:type="spellEnd"/>
      <w:r w:rsidR="00B12249">
        <w:rPr>
          <w:rFonts w:ascii="Times New Roman" w:eastAsia="Times New Roman" w:hAnsi="Times New Roman" w:cs="Times New Roman"/>
          <w:color w:val="0D0D0D" w:themeColor="text1" w:themeTint="F2"/>
          <w:sz w:val="28"/>
          <w:szCs w:val="28"/>
          <w:lang w:eastAsia="ru-RU"/>
        </w:rPr>
        <w:t xml:space="preserve"> РФ от 12.04.2011 № 302Н «Об утверждении перечней вредных и (или) опасных производственных факторов и работ, при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тяжёлых работах и на работах с вредными и (или) опасными условиями труда»);</w:t>
      </w:r>
    </w:p>
    <w:p w:rsidR="005760BD"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и</w:t>
      </w:r>
      <w:proofErr w:type="gramEnd"/>
      <w:r>
        <w:rPr>
          <w:rFonts w:ascii="Times New Roman" w:eastAsia="Times New Roman" w:hAnsi="Times New Roman" w:cs="Times New Roman"/>
          <w:color w:val="0D0D0D" w:themeColor="text1" w:themeTint="F2"/>
          <w:sz w:val="28"/>
          <w:szCs w:val="28"/>
          <w:lang w:eastAsia="ru-RU"/>
        </w:rPr>
        <w:t>)</w:t>
      </w:r>
      <w:r w:rsidR="005760BD">
        <w:rPr>
          <w:rFonts w:ascii="Times New Roman" w:eastAsia="Times New Roman" w:hAnsi="Times New Roman" w:cs="Times New Roman"/>
          <w:color w:val="0D0D0D" w:themeColor="text1" w:themeTint="F2"/>
          <w:sz w:val="28"/>
          <w:szCs w:val="28"/>
          <w:lang w:eastAsia="ru-RU"/>
        </w:rPr>
        <w:t xml:space="preserve"> лицо, имеющее заключение учреждения медико-социальной экспертизы (МСЭ) о степени утраты профессиональной трудоспособности, об установлении инвалидности, предоставляет индивидуальную программу реабилитации инвалида</w:t>
      </w:r>
      <w:r>
        <w:rPr>
          <w:rFonts w:ascii="Times New Roman" w:eastAsia="Times New Roman" w:hAnsi="Times New Roman" w:cs="Times New Roman"/>
          <w:color w:val="0D0D0D" w:themeColor="text1" w:themeTint="F2"/>
          <w:sz w:val="28"/>
          <w:szCs w:val="28"/>
          <w:lang w:eastAsia="ru-RU"/>
        </w:rPr>
        <w:t>;</w:t>
      </w:r>
    </w:p>
    <w:p w:rsidR="000363B9" w:rsidRPr="009C1405" w:rsidRDefault="00640881"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lastRenderedPageBreak/>
        <w:t>к</w:t>
      </w:r>
      <w:proofErr w:type="gramEnd"/>
      <w:r>
        <w:rPr>
          <w:rFonts w:ascii="Times New Roman" w:eastAsia="Times New Roman" w:hAnsi="Times New Roman" w:cs="Times New Roman"/>
          <w:color w:val="0D0D0D" w:themeColor="text1" w:themeTint="F2"/>
          <w:sz w:val="28"/>
          <w:szCs w:val="28"/>
          <w:lang w:eastAsia="ru-RU"/>
        </w:rPr>
        <w:t>) в</w:t>
      </w:r>
      <w:r w:rsidR="000363B9" w:rsidRPr="009C1405">
        <w:rPr>
          <w:rFonts w:ascii="Times New Roman" w:eastAsia="Times New Roman" w:hAnsi="Times New Roman" w:cs="Times New Roman"/>
          <w:color w:val="0D0D0D" w:themeColor="text1" w:themeTint="F2"/>
          <w:sz w:val="28"/>
          <w:szCs w:val="28"/>
          <w:lang w:eastAsia="ru-RU"/>
        </w:rPr>
        <w:t xml:space="preserve"> отдельных случаях</w:t>
      </w:r>
      <w:r w:rsidR="00C03459">
        <w:rPr>
          <w:rFonts w:ascii="Times New Roman" w:eastAsia="Times New Roman" w:hAnsi="Times New Roman" w:cs="Times New Roman"/>
          <w:color w:val="0D0D0D" w:themeColor="text1" w:themeTint="F2"/>
          <w:sz w:val="28"/>
          <w:szCs w:val="28"/>
          <w:lang w:eastAsia="ru-RU"/>
        </w:rPr>
        <w:t>,</w:t>
      </w:r>
      <w:r w:rsidR="000363B9" w:rsidRPr="009C1405">
        <w:rPr>
          <w:rFonts w:ascii="Times New Roman" w:eastAsia="Times New Roman" w:hAnsi="Times New Roman" w:cs="Times New Roman"/>
          <w:color w:val="0D0D0D" w:themeColor="text1" w:themeTint="F2"/>
          <w:sz w:val="28"/>
          <w:szCs w:val="28"/>
          <w:lang w:eastAsia="ru-RU"/>
        </w:rPr>
        <w:t xml:space="preserve"> с учетом специфики работы</w:t>
      </w:r>
      <w:r w:rsidR="00C03459">
        <w:rPr>
          <w:rFonts w:ascii="Times New Roman" w:eastAsia="Times New Roman" w:hAnsi="Times New Roman" w:cs="Times New Roman"/>
          <w:color w:val="0D0D0D" w:themeColor="text1" w:themeTint="F2"/>
          <w:sz w:val="28"/>
          <w:szCs w:val="28"/>
          <w:lang w:eastAsia="ru-RU"/>
        </w:rPr>
        <w:t>,</w:t>
      </w:r>
      <w:r w:rsidR="000363B9" w:rsidRPr="009C1405">
        <w:rPr>
          <w:rFonts w:ascii="Times New Roman" w:eastAsia="Times New Roman" w:hAnsi="Times New Roman" w:cs="Times New Roman"/>
          <w:color w:val="0D0D0D" w:themeColor="text1" w:themeTint="F2"/>
          <w:sz w:val="28"/>
          <w:szCs w:val="28"/>
          <w:lang w:eastAsia="ru-RU"/>
        </w:rPr>
        <w:t xml:space="preserve">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w:t>
      </w:r>
      <w:r w:rsidR="00C03459">
        <w:rPr>
          <w:rFonts w:ascii="Times New Roman" w:eastAsia="Times New Roman" w:hAnsi="Times New Roman" w:cs="Times New Roman"/>
          <w:color w:val="0D0D0D" w:themeColor="text1" w:themeTint="F2"/>
          <w:sz w:val="28"/>
          <w:szCs w:val="28"/>
          <w:lang w:eastAsia="ru-RU"/>
        </w:rPr>
        <w:t>,</w:t>
      </w:r>
      <w:r w:rsidR="000363B9" w:rsidRPr="009C1405">
        <w:rPr>
          <w:rFonts w:ascii="Times New Roman" w:eastAsia="Times New Roman" w:hAnsi="Times New Roman" w:cs="Times New Roman"/>
          <w:color w:val="0D0D0D" w:themeColor="text1" w:themeTint="F2"/>
          <w:sz w:val="28"/>
          <w:szCs w:val="28"/>
          <w:lang w:eastAsia="ru-RU"/>
        </w:rPr>
        <w:t xml:space="preserve"> может предусматриваться необходимость предъявления при заключении трудового договора дополнительных документов.</w:t>
      </w:r>
    </w:p>
    <w:p w:rsidR="00425721" w:rsidRDefault="00C124D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2.</w:t>
      </w:r>
      <w:r w:rsidR="00A23E76">
        <w:rPr>
          <w:rFonts w:ascii="Times New Roman" w:eastAsia="Times New Roman" w:hAnsi="Times New Roman" w:cs="Times New Roman"/>
          <w:color w:val="0D0D0D" w:themeColor="text1" w:themeTint="F2"/>
          <w:sz w:val="28"/>
          <w:szCs w:val="28"/>
          <w:lang w:eastAsia="ru-RU"/>
        </w:rPr>
        <w:t>6</w:t>
      </w:r>
      <w:r w:rsidR="000363B9" w:rsidRPr="009C1405">
        <w:rPr>
          <w:rFonts w:ascii="Times New Roman" w:eastAsia="Times New Roman" w:hAnsi="Times New Roman" w:cs="Times New Roman"/>
          <w:color w:val="0D0D0D" w:themeColor="text1" w:themeTint="F2"/>
          <w:sz w:val="28"/>
          <w:szCs w:val="28"/>
          <w:lang w:eastAsia="ru-RU"/>
        </w:rPr>
        <w:t>. Заключение трудового договора разрешается только с лицами, достигшими 16-летнего возраста. Прием на работу осуществляется независимо от пола, расы, национальности. </w:t>
      </w:r>
    </w:p>
    <w:p w:rsidR="00C03459" w:rsidRDefault="00C0345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2.7</w:t>
      </w:r>
      <w:r w:rsidR="00447B86">
        <w:rPr>
          <w:rFonts w:ascii="Times New Roman" w:eastAsia="Times New Roman" w:hAnsi="Times New Roman" w:cs="Times New Roman"/>
          <w:color w:val="0D0D0D" w:themeColor="text1" w:themeTint="F2"/>
          <w:sz w:val="28"/>
          <w:szCs w:val="28"/>
          <w:lang w:eastAsia="ru-RU"/>
        </w:rPr>
        <w:t>. С письменного согласия работника ему может быть поручено выполнение в течении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размер которой устанавливается по соглашению сторон трудового договора с учетом содержания и (или) объёма дополнительной работы в соответствии с Положением об оплате труда работников Учреждения.</w:t>
      </w:r>
    </w:p>
    <w:p w:rsidR="0059206A" w:rsidRDefault="00CF78FD"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2.8. Прием на работу оформляется приказом </w:t>
      </w:r>
      <w:r w:rsidR="00323DCA">
        <w:rPr>
          <w:rFonts w:ascii="Times New Roman" w:eastAsia="Times New Roman" w:hAnsi="Times New Roman" w:cs="Times New Roman"/>
          <w:color w:val="0D0D0D" w:themeColor="text1" w:themeTint="F2"/>
          <w:sz w:val="28"/>
          <w:szCs w:val="28"/>
          <w:lang w:eastAsia="ru-RU"/>
        </w:rPr>
        <w:t>Директора Учреждения</w:t>
      </w:r>
      <w:r>
        <w:rPr>
          <w:rFonts w:ascii="Times New Roman" w:eastAsia="Times New Roman" w:hAnsi="Times New Roman" w:cs="Times New Roman"/>
          <w:color w:val="0D0D0D" w:themeColor="text1" w:themeTint="F2"/>
          <w:sz w:val="28"/>
          <w:szCs w:val="28"/>
          <w:lang w:eastAsia="ru-RU"/>
        </w:rPr>
        <w:t xml:space="preserve">, изданным на основании заключенного трудового договора. </w:t>
      </w:r>
    </w:p>
    <w:p w:rsidR="0059206A" w:rsidRDefault="0059206A"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2.8.1.</w:t>
      </w:r>
      <w:r w:rsidR="001A7400" w:rsidRPr="009C1405">
        <w:rPr>
          <w:rFonts w:ascii="Times New Roman" w:eastAsia="Times New Roman" w:hAnsi="Times New Roman" w:cs="Times New Roman"/>
          <w:color w:val="0D0D0D" w:themeColor="text1" w:themeTint="F2"/>
          <w:sz w:val="28"/>
          <w:szCs w:val="28"/>
          <w:lang w:eastAsia="ru-RU"/>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6" w:history="1">
        <w:r w:rsidR="001A7400" w:rsidRPr="00F2139C">
          <w:rPr>
            <w:rFonts w:ascii="Times New Roman" w:eastAsia="Times New Roman" w:hAnsi="Times New Roman" w:cs="Times New Roman"/>
            <w:color w:val="0D0D0D" w:themeColor="text1" w:themeTint="F2"/>
            <w:sz w:val="28"/>
            <w:szCs w:val="28"/>
            <w:lang w:eastAsia="ru-RU"/>
          </w:rPr>
          <w:t>представителя</w:t>
        </w:r>
      </w:hyperlink>
      <w:r w:rsidR="001A7400" w:rsidRPr="009C1405">
        <w:rPr>
          <w:rFonts w:ascii="Times New Roman" w:eastAsia="Times New Roman" w:hAnsi="Times New Roman" w:cs="Times New Roman"/>
          <w:color w:val="0D0D0D" w:themeColor="text1" w:themeTint="F2"/>
          <w:sz w:val="28"/>
          <w:szCs w:val="28"/>
          <w:lang w:eastAsia="ru-RU"/>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001A7400">
        <w:rPr>
          <w:rFonts w:ascii="Times New Roman" w:eastAsia="Times New Roman" w:hAnsi="Times New Roman" w:cs="Times New Roman"/>
          <w:color w:val="0D0D0D" w:themeColor="text1" w:themeTint="F2"/>
          <w:sz w:val="28"/>
          <w:szCs w:val="28"/>
          <w:lang w:eastAsia="ru-RU"/>
        </w:rPr>
        <w:t xml:space="preserve"> </w:t>
      </w:r>
    </w:p>
    <w:p w:rsidR="00714314" w:rsidRDefault="0059206A"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2.8.2. </w:t>
      </w:r>
      <w:r w:rsidR="00E52DC5">
        <w:rPr>
          <w:rFonts w:ascii="Times New Roman" w:eastAsia="Times New Roman" w:hAnsi="Times New Roman" w:cs="Times New Roman"/>
          <w:color w:val="0D0D0D" w:themeColor="text1" w:themeTint="F2"/>
          <w:sz w:val="28"/>
          <w:szCs w:val="28"/>
          <w:lang w:eastAsia="ru-RU"/>
        </w:rPr>
        <w:t>Трудовой договор заключается в письменной форме, составляется в двух экземплярах, каждый из которых подписывается обеими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2.</w:t>
      </w:r>
      <w:r w:rsidR="00640881">
        <w:rPr>
          <w:rFonts w:ascii="Times New Roman" w:eastAsia="Times New Roman" w:hAnsi="Times New Roman" w:cs="Times New Roman"/>
          <w:color w:val="0D0D0D" w:themeColor="text1" w:themeTint="F2"/>
          <w:sz w:val="28"/>
          <w:szCs w:val="28"/>
          <w:lang w:eastAsia="ru-RU"/>
        </w:rPr>
        <w:t>9</w:t>
      </w:r>
      <w:r w:rsidRPr="009C1405">
        <w:rPr>
          <w:rFonts w:ascii="Times New Roman" w:eastAsia="Times New Roman" w:hAnsi="Times New Roman" w:cs="Times New Roman"/>
          <w:color w:val="0D0D0D" w:themeColor="text1" w:themeTint="F2"/>
          <w:sz w:val="28"/>
          <w:szCs w:val="28"/>
          <w:lang w:eastAsia="ru-RU"/>
        </w:rPr>
        <w:t>. При приеме на работу (до подписания трудовог</w:t>
      </w:r>
      <w:r w:rsidR="00C124D5">
        <w:rPr>
          <w:rFonts w:ascii="Times New Roman" w:eastAsia="Times New Roman" w:hAnsi="Times New Roman" w:cs="Times New Roman"/>
          <w:color w:val="0D0D0D" w:themeColor="text1" w:themeTint="F2"/>
          <w:sz w:val="28"/>
          <w:szCs w:val="28"/>
          <w:lang w:eastAsia="ru-RU"/>
        </w:rPr>
        <w:t xml:space="preserve">о договора) или переводе его в </w:t>
      </w:r>
      <w:r w:rsidRPr="009C1405">
        <w:rPr>
          <w:rFonts w:ascii="Times New Roman" w:eastAsia="Times New Roman" w:hAnsi="Times New Roman" w:cs="Times New Roman"/>
          <w:color w:val="0D0D0D" w:themeColor="text1" w:themeTint="F2"/>
          <w:sz w:val="28"/>
          <w:szCs w:val="28"/>
          <w:lang w:eastAsia="ru-RU"/>
        </w:rPr>
        <w:t xml:space="preserve">установленном </w:t>
      </w:r>
      <w:r w:rsidR="001A7400">
        <w:rPr>
          <w:rFonts w:ascii="Times New Roman" w:eastAsia="Times New Roman" w:hAnsi="Times New Roman" w:cs="Times New Roman"/>
          <w:color w:val="0D0D0D" w:themeColor="text1" w:themeTint="F2"/>
          <w:sz w:val="28"/>
          <w:szCs w:val="28"/>
          <w:lang w:eastAsia="ru-RU"/>
        </w:rPr>
        <w:t xml:space="preserve">порядке на другую работу Работник должен быть ознакомлен (под роспись) </w:t>
      </w:r>
      <w:r w:rsidR="00DC6AB5">
        <w:rPr>
          <w:rFonts w:ascii="Times New Roman" w:eastAsia="Times New Roman" w:hAnsi="Times New Roman" w:cs="Times New Roman"/>
          <w:color w:val="0D0D0D" w:themeColor="text1" w:themeTint="F2"/>
          <w:sz w:val="28"/>
          <w:szCs w:val="28"/>
          <w:lang w:eastAsia="ru-RU"/>
        </w:rPr>
        <w:t>с локальными нормативными актами Учреждения, соблюдение которых для него обязательно, а именно</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w:t>
      </w:r>
      <w:proofErr w:type="gramEnd"/>
      <w:r w:rsidRPr="009C1405">
        <w:rPr>
          <w:rFonts w:ascii="Times New Roman" w:eastAsia="Times New Roman" w:hAnsi="Times New Roman" w:cs="Times New Roman"/>
          <w:color w:val="0D0D0D" w:themeColor="text1" w:themeTint="F2"/>
          <w:sz w:val="28"/>
          <w:szCs w:val="28"/>
          <w:lang w:eastAsia="ru-RU"/>
        </w:rPr>
        <w:t xml:space="preserve"> порученной работой, его функциональными обязанностями, условиями труда и оплатой труда, его права</w:t>
      </w:r>
      <w:r w:rsidR="00DC6AB5">
        <w:rPr>
          <w:rFonts w:ascii="Times New Roman" w:eastAsia="Times New Roman" w:hAnsi="Times New Roman" w:cs="Times New Roman"/>
          <w:color w:val="0D0D0D" w:themeColor="text1" w:themeTint="F2"/>
          <w:sz w:val="28"/>
          <w:szCs w:val="28"/>
          <w:lang w:eastAsia="ru-RU"/>
        </w:rPr>
        <w:t xml:space="preserve">ми </w:t>
      </w:r>
      <w:r w:rsidRPr="009C1405">
        <w:rPr>
          <w:rFonts w:ascii="Times New Roman" w:eastAsia="Times New Roman" w:hAnsi="Times New Roman" w:cs="Times New Roman"/>
          <w:color w:val="0D0D0D" w:themeColor="text1" w:themeTint="F2"/>
          <w:sz w:val="28"/>
          <w:szCs w:val="28"/>
          <w:lang w:eastAsia="ru-RU"/>
        </w:rPr>
        <w:t xml:space="preserve"> и обязанност</w:t>
      </w:r>
      <w:r w:rsidR="00DC6AB5">
        <w:rPr>
          <w:rFonts w:ascii="Times New Roman" w:eastAsia="Times New Roman" w:hAnsi="Times New Roman" w:cs="Times New Roman"/>
          <w:color w:val="0D0D0D" w:themeColor="text1" w:themeTint="F2"/>
          <w:sz w:val="28"/>
          <w:szCs w:val="28"/>
          <w:lang w:eastAsia="ru-RU"/>
        </w:rPr>
        <w:t>ями</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Правилами внутреннего трудового распорядка, коллективным договором</w:t>
      </w:r>
      <w:r w:rsidR="00DC6AB5">
        <w:rPr>
          <w:rFonts w:ascii="Times New Roman" w:eastAsia="Times New Roman" w:hAnsi="Times New Roman" w:cs="Times New Roman"/>
          <w:color w:val="0D0D0D" w:themeColor="text1" w:themeTint="F2"/>
          <w:sz w:val="28"/>
          <w:szCs w:val="28"/>
          <w:lang w:eastAsia="ru-RU"/>
        </w:rPr>
        <w:t>, Уставом Учреждения</w:t>
      </w:r>
      <w:r w:rsidRPr="009C1405">
        <w:rPr>
          <w:rFonts w:ascii="Times New Roman" w:eastAsia="Times New Roman" w:hAnsi="Times New Roman" w:cs="Times New Roman"/>
          <w:color w:val="0D0D0D" w:themeColor="text1" w:themeTint="F2"/>
          <w:sz w:val="28"/>
          <w:szCs w:val="28"/>
          <w:lang w:eastAsia="ru-RU"/>
        </w:rPr>
        <w:t xml:space="preserve"> и другими локальными нормативными </w:t>
      </w:r>
      <w:r w:rsidRPr="009C1405">
        <w:rPr>
          <w:rFonts w:ascii="Times New Roman" w:eastAsia="Times New Roman" w:hAnsi="Times New Roman" w:cs="Times New Roman"/>
          <w:color w:val="0D0D0D" w:themeColor="text1" w:themeTint="F2"/>
          <w:sz w:val="28"/>
          <w:szCs w:val="28"/>
          <w:lang w:eastAsia="ru-RU"/>
        </w:rPr>
        <w:lastRenderedPageBreak/>
        <w:t xml:space="preserve">актами, действующими в </w:t>
      </w:r>
      <w:r w:rsidR="00C124D5">
        <w:rPr>
          <w:rFonts w:ascii="Times New Roman" w:eastAsia="Times New Roman" w:hAnsi="Times New Roman" w:cs="Times New Roman"/>
          <w:color w:val="0D0D0D" w:themeColor="text1" w:themeTint="F2"/>
          <w:sz w:val="28"/>
          <w:szCs w:val="28"/>
          <w:lang w:eastAsia="ru-RU"/>
        </w:rPr>
        <w:t>Учреждении</w:t>
      </w:r>
      <w:r w:rsidR="00DC6AB5">
        <w:rPr>
          <w:rFonts w:ascii="Times New Roman" w:eastAsia="Times New Roman" w:hAnsi="Times New Roman" w:cs="Times New Roman"/>
          <w:color w:val="0D0D0D" w:themeColor="text1" w:themeTint="F2"/>
          <w:sz w:val="28"/>
          <w:szCs w:val="28"/>
          <w:lang w:eastAsia="ru-RU"/>
        </w:rPr>
        <w:t xml:space="preserve"> и относящимися к трудовой функции работника</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про</w:t>
      </w:r>
      <w:r w:rsidR="00640881">
        <w:rPr>
          <w:rFonts w:ascii="Times New Roman" w:eastAsia="Times New Roman" w:hAnsi="Times New Roman" w:cs="Times New Roman"/>
          <w:color w:val="0D0D0D" w:themeColor="text1" w:themeTint="F2"/>
          <w:sz w:val="28"/>
          <w:szCs w:val="28"/>
          <w:lang w:eastAsia="ru-RU"/>
        </w:rPr>
        <w:t>й</w:t>
      </w:r>
      <w:r w:rsidRPr="009C1405">
        <w:rPr>
          <w:rFonts w:ascii="Times New Roman" w:eastAsia="Times New Roman" w:hAnsi="Times New Roman" w:cs="Times New Roman"/>
          <w:color w:val="0D0D0D" w:themeColor="text1" w:themeTint="F2"/>
          <w:sz w:val="28"/>
          <w:szCs w:val="28"/>
          <w:lang w:eastAsia="ru-RU"/>
        </w:rPr>
        <w:t>ти</w:t>
      </w:r>
      <w:proofErr w:type="gramEnd"/>
      <w:r w:rsidRPr="009C1405">
        <w:rPr>
          <w:rFonts w:ascii="Times New Roman" w:eastAsia="Times New Roman" w:hAnsi="Times New Roman" w:cs="Times New Roman"/>
          <w:color w:val="0D0D0D" w:themeColor="text1" w:themeTint="F2"/>
          <w:sz w:val="28"/>
          <w:szCs w:val="28"/>
          <w:lang w:eastAsia="ru-RU"/>
        </w:rPr>
        <w:t xml:space="preserve"> инструктаж по охране труда, производственной санитарии, гигиене труда, противопожарной охране и другим правилам по охране труда (инструктаж фиксируется в специальном журнале);</w:t>
      </w:r>
    </w:p>
    <w:p w:rsidR="001A7400" w:rsidRPr="001A7400" w:rsidRDefault="000363B9" w:rsidP="00CF3B7F">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1A7400">
        <w:rPr>
          <w:rFonts w:ascii="Times New Roman" w:eastAsia="Times New Roman" w:hAnsi="Times New Roman" w:cs="Times New Roman"/>
          <w:color w:val="0D0D0D" w:themeColor="text1" w:themeTint="F2"/>
          <w:sz w:val="28"/>
          <w:szCs w:val="28"/>
          <w:lang w:eastAsia="ru-RU"/>
        </w:rPr>
        <w:t>с</w:t>
      </w:r>
      <w:proofErr w:type="gramEnd"/>
      <w:r w:rsidRPr="001A7400">
        <w:rPr>
          <w:rFonts w:ascii="Times New Roman" w:eastAsia="Times New Roman" w:hAnsi="Times New Roman" w:cs="Times New Roman"/>
          <w:color w:val="0D0D0D" w:themeColor="text1" w:themeTint="F2"/>
          <w:sz w:val="28"/>
          <w:szCs w:val="28"/>
          <w:lang w:eastAsia="ru-RU"/>
        </w:rPr>
        <w:t xml:space="preserve"> отдельными категориями работников может быть заключен договор о частичной и полной материальной ответственности. </w:t>
      </w:r>
    </w:p>
    <w:p w:rsidR="0059206A" w:rsidRDefault="00640881" w:rsidP="00CF3B7F">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1A7400" w:rsidRPr="001A7400">
        <w:rPr>
          <w:rFonts w:ascii="Times New Roman" w:eastAsia="Times New Roman" w:hAnsi="Times New Roman" w:cs="Times New Roman"/>
          <w:color w:val="0D0D0D" w:themeColor="text1" w:themeTint="F2"/>
          <w:sz w:val="28"/>
          <w:szCs w:val="28"/>
          <w:lang w:eastAsia="ru-RU"/>
        </w:rPr>
        <w:t>2.</w:t>
      </w:r>
      <w:r w:rsidR="0059206A">
        <w:rPr>
          <w:rFonts w:ascii="Times New Roman" w:eastAsia="Times New Roman" w:hAnsi="Times New Roman" w:cs="Times New Roman"/>
          <w:color w:val="0D0D0D" w:themeColor="text1" w:themeTint="F2"/>
          <w:sz w:val="28"/>
          <w:szCs w:val="28"/>
          <w:lang w:eastAsia="ru-RU"/>
        </w:rPr>
        <w:t>10.</w:t>
      </w:r>
      <w:r w:rsidR="001A7400" w:rsidRPr="001A7400">
        <w:rPr>
          <w:rFonts w:ascii="Times New Roman" w:eastAsia="Times New Roman" w:hAnsi="Times New Roman" w:cs="Times New Roman"/>
          <w:color w:val="0D0D0D" w:themeColor="text1" w:themeTint="F2"/>
          <w:sz w:val="28"/>
          <w:szCs w:val="28"/>
          <w:lang w:eastAsia="ru-RU"/>
        </w:rPr>
        <w:t xml:space="preserve"> Прием на работу в Учреждение может осуществляться с прохождением испытательного срока, в целях проверки его соответствия поручаемой работе. Условия и продолжительность испытательного срока должно быть прямо указаны в трудовом договоре. </w:t>
      </w:r>
    </w:p>
    <w:p w:rsidR="00640881" w:rsidRPr="001A7400" w:rsidRDefault="0059206A" w:rsidP="00CF3B7F">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2.10.1. </w:t>
      </w:r>
      <w:r w:rsidR="00640881">
        <w:rPr>
          <w:rFonts w:ascii="Times New Roman" w:eastAsia="Times New Roman" w:hAnsi="Times New Roman" w:cs="Times New Roman"/>
          <w:color w:val="0D0D0D" w:themeColor="text1" w:themeTint="F2"/>
          <w:sz w:val="28"/>
          <w:szCs w:val="28"/>
          <w:lang w:eastAsia="ru-RU"/>
        </w:rPr>
        <w:t>Срок испытания не может превышать трёх месяцев, а для директора и главного бухгалтера – шести месяцев, если иное не установлено федеральным законом.</w:t>
      </w:r>
    </w:p>
    <w:p w:rsidR="00CF3B7F" w:rsidRDefault="0059206A" w:rsidP="00CF3B7F">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2.10.2. </w:t>
      </w:r>
      <w:r w:rsidR="001A7400" w:rsidRPr="001A7400">
        <w:rPr>
          <w:rFonts w:ascii="Times New Roman" w:eastAsia="Times New Roman" w:hAnsi="Times New Roman" w:cs="Times New Roman"/>
          <w:color w:val="0D0D0D" w:themeColor="text1" w:themeTint="F2"/>
          <w:sz w:val="28"/>
          <w:szCs w:val="28"/>
          <w:lang w:eastAsia="ru-RU"/>
        </w:rPr>
        <w:t xml:space="preserve">В срок испытания не засчитывается период временной нетрудоспособности и другие периоды, когда работник фактически отсутствовал на рабочем месте. </w:t>
      </w:r>
      <w:r>
        <w:rPr>
          <w:rFonts w:ascii="Times New Roman" w:eastAsia="Times New Roman" w:hAnsi="Times New Roman" w:cs="Times New Roman"/>
          <w:color w:val="0D0D0D" w:themeColor="text1" w:themeTint="F2"/>
          <w:sz w:val="28"/>
          <w:szCs w:val="28"/>
          <w:lang w:eastAsia="ru-RU"/>
        </w:rPr>
        <w:t xml:space="preserve">   </w:t>
      </w:r>
    </w:p>
    <w:p w:rsidR="00CF3B7F" w:rsidRDefault="00427A45" w:rsidP="00CF3B7F">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2.</w:t>
      </w:r>
      <w:r w:rsidR="00714314">
        <w:rPr>
          <w:rFonts w:ascii="Times New Roman" w:eastAsia="Times New Roman" w:hAnsi="Times New Roman" w:cs="Times New Roman"/>
          <w:color w:val="0D0D0D" w:themeColor="text1" w:themeTint="F2"/>
          <w:sz w:val="28"/>
          <w:szCs w:val="28"/>
          <w:lang w:eastAsia="ru-RU"/>
        </w:rPr>
        <w:t>1</w:t>
      </w:r>
      <w:r w:rsidR="00E52DC5">
        <w:rPr>
          <w:rFonts w:ascii="Times New Roman" w:eastAsia="Times New Roman" w:hAnsi="Times New Roman" w:cs="Times New Roman"/>
          <w:color w:val="0D0D0D" w:themeColor="text1" w:themeTint="F2"/>
          <w:sz w:val="28"/>
          <w:szCs w:val="28"/>
          <w:lang w:eastAsia="ru-RU"/>
        </w:rPr>
        <w:t>1</w:t>
      </w:r>
      <w:r w:rsidR="000363B9" w:rsidRPr="009C1405">
        <w:rPr>
          <w:rFonts w:ascii="Times New Roman" w:eastAsia="Times New Roman" w:hAnsi="Times New Roman" w:cs="Times New Roman"/>
          <w:color w:val="0D0D0D" w:themeColor="text1" w:themeTint="F2"/>
          <w:sz w:val="28"/>
          <w:szCs w:val="28"/>
          <w:lang w:eastAsia="ru-RU"/>
        </w:rPr>
        <w:t>.</w:t>
      </w:r>
      <w:r w:rsidR="005A6A95">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 Перевод Работника на новую должность </w:t>
      </w:r>
      <w:r w:rsidR="0059206A">
        <w:rPr>
          <w:rFonts w:ascii="Times New Roman" w:eastAsia="Times New Roman" w:hAnsi="Times New Roman" w:cs="Times New Roman"/>
          <w:color w:val="0D0D0D" w:themeColor="text1" w:themeTint="F2"/>
          <w:sz w:val="28"/>
          <w:szCs w:val="28"/>
          <w:lang w:eastAsia="ru-RU"/>
        </w:rPr>
        <w:t xml:space="preserve">в пределах Учреждения допускается только с письменного согласия работника и </w:t>
      </w:r>
      <w:r w:rsidR="000363B9" w:rsidRPr="009C1405">
        <w:rPr>
          <w:rFonts w:ascii="Times New Roman" w:eastAsia="Times New Roman" w:hAnsi="Times New Roman" w:cs="Times New Roman"/>
          <w:color w:val="0D0D0D" w:themeColor="text1" w:themeTint="F2"/>
          <w:sz w:val="28"/>
          <w:szCs w:val="28"/>
          <w:lang w:eastAsia="ru-RU"/>
        </w:rPr>
        <w:t xml:space="preserve">оформляется приказом директора </w:t>
      </w:r>
      <w:r w:rsidR="0059206A">
        <w:rPr>
          <w:rFonts w:ascii="Times New Roman" w:eastAsia="Times New Roman" w:hAnsi="Times New Roman" w:cs="Times New Roman"/>
          <w:color w:val="0D0D0D" w:themeColor="text1" w:themeTint="F2"/>
          <w:sz w:val="28"/>
          <w:szCs w:val="28"/>
          <w:lang w:eastAsia="ru-RU"/>
        </w:rPr>
        <w:t>Учреждения, который объявляется работнику под роспись и на основании которого делается запись в трудовой книжке</w:t>
      </w:r>
      <w:r w:rsidR="000363B9" w:rsidRPr="009C1405">
        <w:rPr>
          <w:rFonts w:ascii="Times New Roman" w:eastAsia="Times New Roman" w:hAnsi="Times New Roman" w:cs="Times New Roman"/>
          <w:color w:val="0D0D0D" w:themeColor="text1" w:themeTint="F2"/>
          <w:sz w:val="28"/>
          <w:szCs w:val="28"/>
          <w:lang w:eastAsia="ru-RU"/>
        </w:rPr>
        <w:t xml:space="preserve"> и подпис</w:t>
      </w:r>
      <w:r w:rsidR="0059206A">
        <w:rPr>
          <w:rFonts w:ascii="Times New Roman" w:eastAsia="Times New Roman" w:hAnsi="Times New Roman" w:cs="Times New Roman"/>
          <w:color w:val="0D0D0D" w:themeColor="text1" w:themeTint="F2"/>
          <w:sz w:val="28"/>
          <w:szCs w:val="28"/>
          <w:lang w:eastAsia="ru-RU"/>
        </w:rPr>
        <w:t>ывается</w:t>
      </w:r>
      <w:r w:rsidR="000363B9" w:rsidRPr="009C1405">
        <w:rPr>
          <w:rFonts w:ascii="Times New Roman" w:eastAsia="Times New Roman" w:hAnsi="Times New Roman" w:cs="Times New Roman"/>
          <w:color w:val="0D0D0D" w:themeColor="text1" w:themeTint="F2"/>
          <w:sz w:val="28"/>
          <w:szCs w:val="28"/>
          <w:lang w:eastAsia="ru-RU"/>
        </w:rPr>
        <w:t xml:space="preserve"> дополнительно</w:t>
      </w:r>
      <w:r w:rsidR="0059206A">
        <w:rPr>
          <w:rFonts w:ascii="Times New Roman" w:eastAsia="Times New Roman" w:hAnsi="Times New Roman" w:cs="Times New Roman"/>
          <w:color w:val="0D0D0D" w:themeColor="text1" w:themeTint="F2"/>
          <w:sz w:val="28"/>
          <w:szCs w:val="28"/>
          <w:lang w:eastAsia="ru-RU"/>
        </w:rPr>
        <w:t>е соглашение</w:t>
      </w:r>
      <w:r w:rsidR="000363B9" w:rsidRPr="009C1405">
        <w:rPr>
          <w:rFonts w:ascii="Times New Roman" w:eastAsia="Times New Roman" w:hAnsi="Times New Roman" w:cs="Times New Roman"/>
          <w:color w:val="0D0D0D" w:themeColor="text1" w:themeTint="F2"/>
          <w:sz w:val="28"/>
          <w:szCs w:val="28"/>
          <w:lang w:eastAsia="ru-RU"/>
        </w:rPr>
        <w:t xml:space="preserve"> к трудовому договору, в котором описываются новые условия труда Работника, а также могут вноситься изменения в другие условия трудового договора.</w:t>
      </w:r>
      <w:r w:rsidR="000363B9">
        <w:rPr>
          <w:rFonts w:ascii="Times New Roman" w:eastAsia="Times New Roman" w:hAnsi="Times New Roman" w:cs="Times New Roman"/>
          <w:color w:val="0D0D0D" w:themeColor="text1" w:themeTint="F2"/>
          <w:sz w:val="28"/>
          <w:szCs w:val="28"/>
          <w:lang w:eastAsia="ru-RU"/>
        </w:rPr>
        <w:t xml:space="preserve"> </w:t>
      </w:r>
    </w:p>
    <w:p w:rsidR="005206DE" w:rsidRDefault="00427A45" w:rsidP="005206DE">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w:t>
      </w:r>
      <w:r w:rsidR="000363B9" w:rsidRPr="009C1405">
        <w:rPr>
          <w:rFonts w:ascii="Times New Roman" w:eastAsia="Times New Roman" w:hAnsi="Times New Roman" w:cs="Times New Roman"/>
          <w:color w:val="0D0D0D" w:themeColor="text1" w:themeTint="F2"/>
          <w:sz w:val="28"/>
          <w:szCs w:val="28"/>
          <w:lang w:eastAsia="ru-RU"/>
        </w:rPr>
        <w:t>2.1</w:t>
      </w:r>
      <w:r w:rsidR="00E52DC5">
        <w:rPr>
          <w:rFonts w:ascii="Times New Roman" w:eastAsia="Times New Roman" w:hAnsi="Times New Roman" w:cs="Times New Roman"/>
          <w:color w:val="0D0D0D" w:themeColor="text1" w:themeTint="F2"/>
          <w:sz w:val="28"/>
          <w:szCs w:val="28"/>
          <w:lang w:eastAsia="ru-RU"/>
        </w:rPr>
        <w:t>2</w:t>
      </w:r>
      <w:r w:rsidR="000363B9" w:rsidRPr="009C1405">
        <w:rPr>
          <w:rFonts w:ascii="Times New Roman" w:eastAsia="Times New Roman" w:hAnsi="Times New Roman" w:cs="Times New Roman"/>
          <w:color w:val="0D0D0D" w:themeColor="text1" w:themeTint="F2"/>
          <w:sz w:val="28"/>
          <w:szCs w:val="28"/>
          <w:lang w:eastAsia="ru-RU"/>
        </w:rPr>
        <w:t>. Увольнение работника производится в порядке и по основаниям, предусмотренным Трудовым кодексом Российской Федерации, при этом трудовой договор прекращается (ст. 77)</w:t>
      </w:r>
      <w:r w:rsidR="005A6A95">
        <w:rPr>
          <w:rFonts w:ascii="Times New Roman" w:eastAsia="Times New Roman" w:hAnsi="Times New Roman" w:cs="Times New Roman"/>
          <w:color w:val="0D0D0D" w:themeColor="text1" w:themeTint="F2"/>
          <w:sz w:val="28"/>
          <w:szCs w:val="28"/>
          <w:lang w:eastAsia="ru-RU"/>
        </w:rPr>
        <w:t xml:space="preserve">. </w:t>
      </w:r>
    </w:p>
    <w:p w:rsidR="005206DE" w:rsidRDefault="005206DE" w:rsidP="005206DE">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p>
    <w:p w:rsidR="005206DE" w:rsidRPr="005206DE" w:rsidRDefault="000363B9" w:rsidP="005206DE">
      <w:pPr>
        <w:pStyle w:val="a3"/>
        <w:spacing w:before="100" w:beforeAutospacing="1" w:after="100" w:afterAutospacing="1" w:line="240" w:lineRule="auto"/>
        <w:ind w:left="0"/>
        <w:jc w:val="both"/>
        <w:rPr>
          <w:rFonts w:ascii="Times New Roman" w:eastAsia="Times New Roman" w:hAnsi="Times New Roman" w:cs="Times New Roman"/>
          <w:bCs/>
          <w:color w:val="0D0D0D" w:themeColor="text1" w:themeTint="F2"/>
          <w:sz w:val="28"/>
          <w:szCs w:val="28"/>
          <w:lang w:eastAsia="ru-RU"/>
        </w:rPr>
      </w:pPr>
      <w:r w:rsidRPr="005206DE">
        <w:rPr>
          <w:rFonts w:ascii="Times New Roman" w:eastAsia="Times New Roman" w:hAnsi="Times New Roman" w:cs="Times New Roman"/>
          <w:bCs/>
          <w:color w:val="0D0D0D" w:themeColor="text1" w:themeTint="F2"/>
          <w:sz w:val="28"/>
          <w:szCs w:val="28"/>
          <w:lang w:eastAsia="ru-RU"/>
        </w:rPr>
        <w:t>Основаниями прекращения трудового договора являются:</w:t>
      </w:r>
    </w:p>
    <w:p w:rsidR="000363B9" w:rsidRPr="009C1405" w:rsidRDefault="000363B9" w:rsidP="005206DE">
      <w:pPr>
        <w:pStyle w:val="a3"/>
        <w:spacing w:before="100" w:beforeAutospacing="1" w:after="100" w:afterAutospacing="1" w:line="240" w:lineRule="auto"/>
        <w:ind w:left="0"/>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1) соглашение сторон </w:t>
      </w:r>
      <w:hyperlink r:id="rId7" w:history="1">
        <w:r w:rsidRPr="009C1405">
          <w:rPr>
            <w:rFonts w:ascii="Times New Roman" w:eastAsia="Times New Roman" w:hAnsi="Times New Roman" w:cs="Times New Roman"/>
            <w:color w:val="0D0D0D" w:themeColor="text1" w:themeTint="F2"/>
            <w:sz w:val="28"/>
            <w:szCs w:val="28"/>
            <w:u w:val="single"/>
            <w:lang w:eastAsia="ru-RU"/>
          </w:rPr>
          <w:t>(статья 78</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r>
        <w:rPr>
          <w:rFonts w:ascii="Times New Roman" w:eastAsia="Times New Roman" w:hAnsi="Times New Roman" w:cs="Times New Roman"/>
          <w:color w:val="0D0D0D" w:themeColor="text1" w:themeTint="F2"/>
          <w:sz w:val="28"/>
          <w:szCs w:val="28"/>
          <w:lang w:eastAsia="ru-RU"/>
        </w:rPr>
        <w:t xml:space="preserve">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2) истечение срока трудового договора </w:t>
      </w:r>
      <w:hyperlink r:id="rId8" w:history="1">
        <w:r w:rsidRPr="009C1405">
          <w:rPr>
            <w:rFonts w:ascii="Times New Roman" w:eastAsia="Times New Roman" w:hAnsi="Times New Roman" w:cs="Times New Roman"/>
            <w:color w:val="0D0D0D" w:themeColor="text1" w:themeTint="F2"/>
            <w:sz w:val="28"/>
            <w:szCs w:val="28"/>
            <w:u w:val="single"/>
            <w:lang w:eastAsia="ru-RU"/>
          </w:rPr>
          <w:t>(статья 79</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 за исключением случаев, когда трудовые отношения фактически продолжаются и ни одна из сторон не потребовала их прекращения;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3) расторжение трудового договора по инициативе работника </w:t>
      </w:r>
      <w:hyperlink r:id="rId9" w:history="1">
        <w:r w:rsidRPr="009C1405">
          <w:rPr>
            <w:rFonts w:ascii="Times New Roman" w:eastAsia="Times New Roman" w:hAnsi="Times New Roman" w:cs="Times New Roman"/>
            <w:color w:val="0D0D0D" w:themeColor="text1" w:themeTint="F2"/>
            <w:sz w:val="28"/>
            <w:szCs w:val="28"/>
            <w:u w:val="single"/>
            <w:lang w:eastAsia="ru-RU"/>
          </w:rPr>
          <w:t>(статья 80</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r w:rsidR="004936E6">
        <w:rPr>
          <w:rFonts w:ascii="Times New Roman" w:eastAsia="Times New Roman" w:hAnsi="Times New Roman" w:cs="Times New Roman"/>
          <w:color w:val="0D0D0D" w:themeColor="text1" w:themeTint="F2"/>
          <w:sz w:val="28"/>
          <w:szCs w:val="28"/>
          <w:lang w:eastAsia="ru-RU"/>
        </w:rPr>
        <w:t>, работник уведомляет об увольнении работодателя в письменной форме не позднее, чем за две недели до даты увольнения. Течение указанного срока начинается на следующий день после получения работодателем заявления работника об увольнении. При увольнении работника, с которым заключен договор о полной индивидуа</w:t>
      </w:r>
      <w:r w:rsidR="00CE71DF">
        <w:rPr>
          <w:rFonts w:ascii="Times New Roman" w:eastAsia="Times New Roman" w:hAnsi="Times New Roman" w:cs="Times New Roman"/>
          <w:color w:val="0D0D0D" w:themeColor="text1" w:themeTint="F2"/>
          <w:sz w:val="28"/>
          <w:szCs w:val="28"/>
          <w:lang w:eastAsia="ru-RU"/>
        </w:rPr>
        <w:t>л</w:t>
      </w:r>
      <w:r w:rsidR="004936E6">
        <w:rPr>
          <w:rFonts w:ascii="Times New Roman" w:eastAsia="Times New Roman" w:hAnsi="Times New Roman" w:cs="Times New Roman"/>
          <w:color w:val="0D0D0D" w:themeColor="text1" w:themeTint="F2"/>
          <w:sz w:val="28"/>
          <w:szCs w:val="28"/>
          <w:lang w:eastAsia="ru-RU"/>
        </w:rPr>
        <w:t>ьной материальной ответственности, руководитель обязан обеспечить</w:t>
      </w:r>
      <w:r w:rsidR="00CE71DF">
        <w:rPr>
          <w:rFonts w:ascii="Times New Roman" w:eastAsia="Times New Roman" w:hAnsi="Times New Roman" w:cs="Times New Roman"/>
          <w:color w:val="0D0D0D" w:themeColor="text1" w:themeTint="F2"/>
          <w:sz w:val="28"/>
          <w:szCs w:val="28"/>
          <w:lang w:eastAsia="ru-RU"/>
        </w:rPr>
        <w:t xml:space="preserve"> передачу материальных ценностей иному работнику</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lastRenderedPageBreak/>
        <w:t xml:space="preserve">4) расторжение трудового договора по инициативе работодателя </w:t>
      </w:r>
      <w:hyperlink r:id="rId10" w:history="1">
        <w:r w:rsidRPr="009C1405">
          <w:rPr>
            <w:rFonts w:ascii="Times New Roman" w:eastAsia="Times New Roman" w:hAnsi="Times New Roman" w:cs="Times New Roman"/>
            <w:color w:val="0D0D0D" w:themeColor="text1" w:themeTint="F2"/>
            <w:sz w:val="28"/>
            <w:szCs w:val="28"/>
            <w:u w:val="single"/>
            <w:lang w:eastAsia="ru-RU"/>
          </w:rPr>
          <w:t>(статьи 71</w:t>
        </w:r>
      </w:hyperlink>
      <w:r w:rsidRPr="009C1405">
        <w:rPr>
          <w:rFonts w:ascii="Times New Roman" w:eastAsia="Times New Roman" w:hAnsi="Times New Roman" w:cs="Times New Roman"/>
          <w:color w:val="0D0D0D" w:themeColor="text1" w:themeTint="F2"/>
          <w:sz w:val="28"/>
          <w:szCs w:val="28"/>
          <w:lang w:eastAsia="ru-RU"/>
        </w:rPr>
        <w:t xml:space="preserve"> и </w:t>
      </w:r>
      <w:hyperlink r:id="rId11" w:history="1">
        <w:r w:rsidRPr="009C1405">
          <w:rPr>
            <w:rFonts w:ascii="Times New Roman" w:eastAsia="Times New Roman" w:hAnsi="Times New Roman" w:cs="Times New Roman"/>
            <w:color w:val="0D0D0D" w:themeColor="text1" w:themeTint="F2"/>
            <w:sz w:val="28"/>
            <w:szCs w:val="28"/>
            <w:u w:val="single"/>
            <w:lang w:eastAsia="ru-RU"/>
          </w:rPr>
          <w:t>81</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w:t>
      </w:r>
      <w:hyperlink r:id="rId12" w:history="1">
        <w:r w:rsidRPr="009C1405">
          <w:rPr>
            <w:rFonts w:ascii="Times New Roman" w:eastAsia="Times New Roman" w:hAnsi="Times New Roman" w:cs="Times New Roman"/>
            <w:color w:val="0D0D0D" w:themeColor="text1" w:themeTint="F2"/>
            <w:sz w:val="28"/>
            <w:szCs w:val="28"/>
            <w:u w:val="single"/>
            <w:lang w:eastAsia="ru-RU"/>
          </w:rPr>
          <w:t>(статья 75</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7) отказ работника от продолжения работы в связи с изменением определенных сторонами условий трудового договора (часть четвертая </w:t>
      </w:r>
      <w:hyperlink r:id="rId13" w:history="1">
        <w:r w:rsidRPr="009C1405">
          <w:rPr>
            <w:rFonts w:ascii="Times New Roman" w:eastAsia="Times New Roman" w:hAnsi="Times New Roman" w:cs="Times New Roman"/>
            <w:color w:val="0D0D0D" w:themeColor="text1" w:themeTint="F2"/>
            <w:sz w:val="28"/>
            <w:szCs w:val="28"/>
            <w:u w:val="single"/>
            <w:lang w:eastAsia="ru-RU"/>
          </w:rPr>
          <w:t>статьи 74</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8) отказ работника от перевода на другую работу, необходимого ему в соответствии с медицинским заключением, выданным в </w:t>
      </w:r>
      <w:hyperlink r:id="rId14" w:history="1">
        <w:r w:rsidRPr="00BF068B">
          <w:rPr>
            <w:rFonts w:ascii="Times New Roman" w:eastAsia="Times New Roman" w:hAnsi="Times New Roman" w:cs="Times New Roman"/>
            <w:color w:val="0D0D0D" w:themeColor="text1" w:themeTint="F2"/>
            <w:sz w:val="28"/>
            <w:szCs w:val="28"/>
            <w:lang w:eastAsia="ru-RU"/>
          </w:rPr>
          <w:t>порядке</w:t>
        </w:r>
      </w:hyperlink>
      <w:r w:rsidRPr="009C1405">
        <w:rPr>
          <w:rFonts w:ascii="Times New Roman" w:eastAsia="Times New Roman" w:hAnsi="Times New Roman" w:cs="Times New Roman"/>
          <w:color w:val="0D0D0D" w:themeColor="text1" w:themeTint="F2"/>
          <w:sz w:val="28"/>
          <w:szCs w:val="28"/>
          <w:lang w:eastAsia="ru-RU"/>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r:id="rId15" w:history="1">
        <w:r w:rsidRPr="00BF068B">
          <w:rPr>
            <w:rFonts w:ascii="Times New Roman" w:eastAsia="Times New Roman" w:hAnsi="Times New Roman" w:cs="Times New Roman"/>
            <w:color w:val="0D0D0D" w:themeColor="text1" w:themeTint="F2"/>
            <w:sz w:val="28"/>
            <w:szCs w:val="28"/>
            <w:lang w:eastAsia="ru-RU"/>
          </w:rPr>
          <w:t>(части третья</w:t>
        </w:r>
      </w:hyperlink>
      <w:r w:rsidRPr="00BF068B">
        <w:rPr>
          <w:rFonts w:ascii="Times New Roman" w:eastAsia="Times New Roman" w:hAnsi="Times New Roman" w:cs="Times New Roman"/>
          <w:color w:val="0D0D0D" w:themeColor="text1" w:themeTint="F2"/>
          <w:sz w:val="28"/>
          <w:szCs w:val="28"/>
          <w:lang w:eastAsia="ru-RU"/>
        </w:rPr>
        <w:t xml:space="preserve"> и </w:t>
      </w:r>
      <w:hyperlink r:id="rId16" w:history="1">
        <w:r w:rsidRPr="00BF068B">
          <w:rPr>
            <w:rFonts w:ascii="Times New Roman" w:eastAsia="Times New Roman" w:hAnsi="Times New Roman" w:cs="Times New Roman"/>
            <w:color w:val="0D0D0D" w:themeColor="text1" w:themeTint="F2"/>
            <w:sz w:val="28"/>
            <w:szCs w:val="28"/>
            <w:lang w:eastAsia="ru-RU"/>
          </w:rPr>
          <w:t>четвертая</w:t>
        </w:r>
      </w:hyperlink>
      <w:r w:rsidRPr="009C1405">
        <w:rPr>
          <w:rFonts w:ascii="Times New Roman" w:eastAsia="Times New Roman" w:hAnsi="Times New Roman" w:cs="Times New Roman"/>
          <w:color w:val="0D0D0D" w:themeColor="text1" w:themeTint="F2"/>
          <w:sz w:val="28"/>
          <w:szCs w:val="28"/>
          <w:lang w:eastAsia="ru-RU"/>
        </w:rPr>
        <w:t xml:space="preserve"> </w:t>
      </w:r>
      <w:r w:rsidRPr="00BF068B">
        <w:rPr>
          <w:rFonts w:ascii="Times New Roman" w:eastAsia="Times New Roman" w:hAnsi="Times New Roman" w:cs="Times New Roman"/>
          <w:color w:val="0D0D0D" w:themeColor="text1" w:themeTint="F2"/>
          <w:sz w:val="28"/>
          <w:szCs w:val="28"/>
          <w:u w:val="single"/>
          <w:lang w:eastAsia="ru-RU"/>
        </w:rPr>
        <w:t>статьи 73</w:t>
      </w:r>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9) отказ работника от перевода на работу в другую местность вместе с работодателем (часть первая </w:t>
      </w:r>
      <w:hyperlink r:id="rId17" w:history="1">
        <w:r w:rsidRPr="009C1405">
          <w:rPr>
            <w:rFonts w:ascii="Times New Roman" w:eastAsia="Times New Roman" w:hAnsi="Times New Roman" w:cs="Times New Roman"/>
            <w:color w:val="0D0D0D" w:themeColor="text1" w:themeTint="F2"/>
            <w:sz w:val="28"/>
            <w:szCs w:val="28"/>
            <w:u w:val="single"/>
            <w:lang w:eastAsia="ru-RU"/>
          </w:rPr>
          <w:t>статьи 72.1</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10) обстоятельства, не зависящие от воли сторон </w:t>
      </w:r>
      <w:hyperlink r:id="rId18" w:history="1">
        <w:r w:rsidRPr="009C1405">
          <w:rPr>
            <w:rFonts w:ascii="Times New Roman" w:eastAsia="Times New Roman" w:hAnsi="Times New Roman" w:cs="Times New Roman"/>
            <w:color w:val="0D0D0D" w:themeColor="text1" w:themeTint="F2"/>
            <w:sz w:val="28"/>
            <w:szCs w:val="28"/>
            <w:u w:val="single"/>
            <w:lang w:eastAsia="ru-RU"/>
          </w:rPr>
          <w:t>(статья 83</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w:t>
      </w:r>
      <w:hyperlink r:id="rId19" w:history="1">
        <w:r w:rsidRPr="009C1405">
          <w:rPr>
            <w:rFonts w:ascii="Times New Roman" w:eastAsia="Times New Roman" w:hAnsi="Times New Roman" w:cs="Times New Roman"/>
            <w:color w:val="0D0D0D" w:themeColor="text1" w:themeTint="F2"/>
            <w:sz w:val="28"/>
            <w:szCs w:val="28"/>
            <w:u w:val="single"/>
            <w:lang w:eastAsia="ru-RU"/>
          </w:rPr>
          <w:t>(статья 84</w:t>
        </w:r>
      </w:hyperlink>
      <w:r w:rsidRPr="009C1405">
        <w:rPr>
          <w:rFonts w:ascii="Times New Roman" w:eastAsia="Times New Roman" w:hAnsi="Times New Roman" w:cs="Times New Roman"/>
          <w:color w:val="0D0D0D" w:themeColor="text1" w:themeTint="F2"/>
          <w:sz w:val="28"/>
          <w:szCs w:val="28"/>
          <w:lang w:eastAsia="ru-RU"/>
        </w:rPr>
        <w:t xml:space="preserve"> Трудового кодекса Российской Федерации).</w:t>
      </w:r>
    </w:p>
    <w:p w:rsidR="005206DE"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0363B9" w:rsidRPr="009C140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 2.1</w:t>
      </w:r>
      <w:r w:rsidR="00E57827">
        <w:rPr>
          <w:rFonts w:ascii="Times New Roman" w:eastAsia="Times New Roman" w:hAnsi="Times New Roman" w:cs="Times New Roman"/>
          <w:color w:val="0D0D0D" w:themeColor="text1" w:themeTint="F2"/>
          <w:sz w:val="28"/>
          <w:szCs w:val="28"/>
          <w:lang w:eastAsia="ru-RU"/>
        </w:rPr>
        <w:t>3</w:t>
      </w:r>
      <w:r w:rsidR="000363B9" w:rsidRPr="009C1405">
        <w:rPr>
          <w:rFonts w:ascii="Times New Roman" w:eastAsia="Times New Roman" w:hAnsi="Times New Roman" w:cs="Times New Roman"/>
          <w:color w:val="0D0D0D" w:themeColor="text1" w:themeTint="F2"/>
          <w:sz w:val="28"/>
          <w:szCs w:val="28"/>
          <w:lang w:eastAsia="ru-RU"/>
        </w:rPr>
        <w:t>. Не допускается увольнение работников в период временной нетрудоспособности или пребывании в отпуске.</w:t>
      </w:r>
    </w:p>
    <w:p w:rsidR="000363B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2.1</w:t>
      </w:r>
      <w:r w:rsidR="006F1178">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 xml:space="preserve">. Прекращение трудового договора оформляется приказом директора по </w:t>
      </w:r>
      <w:r>
        <w:rPr>
          <w:rFonts w:ascii="Times New Roman" w:eastAsia="Times New Roman" w:hAnsi="Times New Roman" w:cs="Times New Roman"/>
          <w:color w:val="0D0D0D" w:themeColor="text1" w:themeTint="F2"/>
          <w:sz w:val="28"/>
          <w:szCs w:val="28"/>
          <w:lang w:eastAsia="ru-RU"/>
        </w:rPr>
        <w:t>учреждению</w:t>
      </w:r>
      <w:r w:rsidR="00CE71DF">
        <w:rPr>
          <w:rFonts w:ascii="Times New Roman" w:eastAsia="Times New Roman" w:hAnsi="Times New Roman" w:cs="Times New Roman"/>
          <w:color w:val="0D0D0D" w:themeColor="text1" w:themeTint="F2"/>
          <w:sz w:val="28"/>
          <w:szCs w:val="28"/>
          <w:lang w:eastAsia="ru-RU"/>
        </w:rPr>
        <w:t>. С приказом о прекращении трудового договора работник должен быть ознакомлен под роспись.</w:t>
      </w:r>
      <w:r w:rsidRPr="009C1405">
        <w:rPr>
          <w:rFonts w:ascii="Times New Roman" w:eastAsia="Times New Roman" w:hAnsi="Times New Roman" w:cs="Times New Roman"/>
          <w:color w:val="0D0D0D" w:themeColor="text1" w:themeTint="F2"/>
          <w:sz w:val="28"/>
          <w:szCs w:val="28"/>
          <w:lang w:eastAsia="ru-RU"/>
        </w:rPr>
        <w:t>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lastRenderedPageBreak/>
        <w:t> 2.1</w:t>
      </w:r>
      <w:r w:rsidR="006F1178">
        <w:rPr>
          <w:rFonts w:ascii="Times New Roman" w:eastAsia="Times New Roman" w:hAnsi="Times New Roman" w:cs="Times New Roman"/>
          <w:color w:val="0D0D0D" w:themeColor="text1" w:themeTint="F2"/>
          <w:sz w:val="28"/>
          <w:szCs w:val="28"/>
          <w:lang w:eastAsia="ru-RU"/>
        </w:rPr>
        <w:t>5</w:t>
      </w:r>
      <w:r w:rsidRPr="009C1405">
        <w:rPr>
          <w:rFonts w:ascii="Times New Roman" w:eastAsia="Times New Roman" w:hAnsi="Times New Roman" w:cs="Times New Roman"/>
          <w:color w:val="0D0D0D" w:themeColor="text1" w:themeTint="F2"/>
          <w:sz w:val="28"/>
          <w:szCs w:val="28"/>
          <w:lang w:eastAsia="ru-RU"/>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В день прекращения трудового договора работодатель обязан </w:t>
      </w:r>
      <w:hyperlink r:id="rId20" w:history="1">
        <w:r w:rsidRPr="004F49EC">
          <w:rPr>
            <w:rFonts w:ascii="Times New Roman" w:eastAsia="Times New Roman" w:hAnsi="Times New Roman" w:cs="Times New Roman"/>
            <w:color w:val="0D0D0D" w:themeColor="text1" w:themeTint="F2"/>
            <w:sz w:val="28"/>
            <w:szCs w:val="28"/>
            <w:lang w:eastAsia="ru-RU"/>
          </w:rPr>
          <w:t>выдать работнику трудовую книжку</w:t>
        </w:r>
      </w:hyperlink>
      <w:r w:rsidRPr="009C1405">
        <w:rPr>
          <w:rFonts w:ascii="Times New Roman" w:eastAsia="Times New Roman" w:hAnsi="Times New Roman" w:cs="Times New Roman"/>
          <w:color w:val="0D0D0D" w:themeColor="text1" w:themeTint="F2"/>
          <w:sz w:val="28"/>
          <w:szCs w:val="28"/>
          <w:lang w:eastAsia="ru-RU"/>
        </w:rPr>
        <w:t xml:space="preserve"> </w:t>
      </w:r>
      <w:r w:rsidR="00525947">
        <w:rPr>
          <w:rFonts w:ascii="Times New Roman" w:eastAsia="Times New Roman" w:hAnsi="Times New Roman" w:cs="Times New Roman"/>
          <w:color w:val="0D0D0D" w:themeColor="text1" w:themeTint="F2"/>
          <w:sz w:val="28"/>
          <w:szCs w:val="28"/>
          <w:lang w:eastAsia="ru-RU"/>
        </w:rPr>
        <w:t xml:space="preserve">и (или) установленные законом сведения о трудовой деятельности </w:t>
      </w:r>
      <w:r w:rsidRPr="009C1405">
        <w:rPr>
          <w:rFonts w:ascii="Times New Roman" w:eastAsia="Times New Roman" w:hAnsi="Times New Roman" w:cs="Times New Roman"/>
          <w:color w:val="0D0D0D" w:themeColor="text1" w:themeTint="F2"/>
          <w:sz w:val="28"/>
          <w:szCs w:val="28"/>
          <w:lang w:eastAsia="ru-RU"/>
        </w:rPr>
        <w:t xml:space="preserve">и произвести с ним расчет в соответствии со </w:t>
      </w:r>
      <w:hyperlink r:id="rId21" w:history="1">
        <w:r w:rsidRPr="00BE5CB7">
          <w:rPr>
            <w:rFonts w:ascii="Times New Roman" w:eastAsia="Times New Roman" w:hAnsi="Times New Roman" w:cs="Times New Roman"/>
            <w:color w:val="0D0D0D" w:themeColor="text1" w:themeTint="F2"/>
            <w:sz w:val="28"/>
            <w:szCs w:val="28"/>
            <w:lang w:eastAsia="ru-RU"/>
          </w:rPr>
          <w:t>статьей 140</w:t>
        </w:r>
      </w:hyperlink>
      <w:r w:rsidRPr="009C1405">
        <w:rPr>
          <w:rFonts w:ascii="Times New Roman" w:eastAsia="Times New Roman" w:hAnsi="Times New Roman" w:cs="Times New Roman"/>
          <w:color w:val="0D0D0D" w:themeColor="text1" w:themeTint="F2"/>
          <w:sz w:val="28"/>
          <w:szCs w:val="28"/>
          <w:lang w:eastAsia="ru-RU"/>
        </w:rPr>
        <w:t xml:space="preserve"> настоящего Кодекса. Запись в трудовую книжку </w:t>
      </w:r>
      <w:r w:rsidR="00525947">
        <w:rPr>
          <w:rFonts w:ascii="Times New Roman" w:eastAsia="Times New Roman" w:hAnsi="Times New Roman" w:cs="Times New Roman"/>
          <w:color w:val="0D0D0D" w:themeColor="text1" w:themeTint="F2"/>
          <w:sz w:val="28"/>
          <w:szCs w:val="28"/>
          <w:lang w:eastAsia="ru-RU"/>
        </w:rPr>
        <w:t xml:space="preserve">сведений </w:t>
      </w:r>
      <w:r w:rsidRPr="009C1405">
        <w:rPr>
          <w:rFonts w:ascii="Times New Roman" w:eastAsia="Times New Roman" w:hAnsi="Times New Roman" w:cs="Times New Roman"/>
          <w:color w:val="0D0D0D" w:themeColor="text1" w:themeTint="F2"/>
          <w:sz w:val="28"/>
          <w:szCs w:val="28"/>
          <w:lang w:eastAsia="ru-RU"/>
        </w:rPr>
        <w:t>об основании и о причине прекращения трудового договора должна производиться в точном соответствии с формулировками Трудового кодекса Российской Федерации или иного федерального закона и со ссылкой на соответствующ</w:t>
      </w:r>
      <w:r w:rsidR="00525947">
        <w:rPr>
          <w:rFonts w:ascii="Times New Roman" w:eastAsia="Times New Roman" w:hAnsi="Times New Roman" w:cs="Times New Roman"/>
          <w:color w:val="0D0D0D" w:themeColor="text1" w:themeTint="F2"/>
          <w:sz w:val="28"/>
          <w:szCs w:val="28"/>
          <w:lang w:eastAsia="ru-RU"/>
        </w:rPr>
        <w:t>ую</w:t>
      </w:r>
      <w:r w:rsidRPr="009C1405">
        <w:rPr>
          <w:rFonts w:ascii="Times New Roman" w:eastAsia="Times New Roman" w:hAnsi="Times New Roman" w:cs="Times New Roman"/>
          <w:color w:val="0D0D0D" w:themeColor="text1" w:themeTint="F2"/>
          <w:sz w:val="28"/>
          <w:szCs w:val="28"/>
          <w:lang w:eastAsia="ru-RU"/>
        </w:rPr>
        <w:t xml:space="preserve"> статью, часть статьи, пункт статьи настоящего Кодекса или иного федерального закона.</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 По письменному обращению работника, не получившего трудовую книжку </w:t>
      </w:r>
      <w:r w:rsidR="00525947">
        <w:rPr>
          <w:rFonts w:ascii="Times New Roman" w:eastAsia="Times New Roman" w:hAnsi="Times New Roman" w:cs="Times New Roman"/>
          <w:color w:val="0D0D0D" w:themeColor="text1" w:themeTint="F2"/>
          <w:sz w:val="28"/>
          <w:szCs w:val="28"/>
          <w:lang w:eastAsia="ru-RU"/>
        </w:rPr>
        <w:t xml:space="preserve">и (или) установленные законом сведения о трудовой деятельности </w:t>
      </w:r>
      <w:r w:rsidRPr="009C1405">
        <w:rPr>
          <w:rFonts w:ascii="Times New Roman" w:eastAsia="Times New Roman" w:hAnsi="Times New Roman" w:cs="Times New Roman"/>
          <w:color w:val="0D0D0D" w:themeColor="text1" w:themeTint="F2"/>
          <w:sz w:val="28"/>
          <w:szCs w:val="28"/>
          <w:lang w:eastAsia="ru-RU"/>
        </w:rPr>
        <w:t>после увольнения, работодатель обязан выдать ее не позднее трех рабочих дней со дня обращения работника.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3. Основные обязанности и права работника.</w:t>
      </w:r>
    </w:p>
    <w:p w:rsidR="000363B9" w:rsidRPr="00975C0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75C09">
        <w:rPr>
          <w:rFonts w:ascii="Times New Roman" w:eastAsia="Times New Roman" w:hAnsi="Times New Roman" w:cs="Times New Roman"/>
          <w:bCs/>
          <w:color w:val="0D0D0D" w:themeColor="text1" w:themeTint="F2"/>
          <w:sz w:val="28"/>
          <w:szCs w:val="28"/>
          <w:lang w:eastAsia="ru-RU"/>
        </w:rPr>
        <w:t>3.1</w:t>
      </w:r>
      <w:r w:rsidRPr="00975C09">
        <w:rPr>
          <w:rFonts w:ascii="Times New Roman" w:eastAsia="Times New Roman" w:hAnsi="Times New Roman" w:cs="Times New Roman"/>
          <w:color w:val="0D0D0D" w:themeColor="text1" w:themeTint="F2"/>
          <w:sz w:val="28"/>
          <w:szCs w:val="28"/>
          <w:lang w:eastAsia="ru-RU"/>
        </w:rPr>
        <w:t xml:space="preserve">. </w:t>
      </w:r>
      <w:r w:rsidRPr="00975C09">
        <w:rPr>
          <w:rFonts w:ascii="Times New Roman" w:eastAsia="Times New Roman" w:hAnsi="Times New Roman" w:cs="Times New Roman"/>
          <w:bCs/>
          <w:color w:val="0D0D0D" w:themeColor="text1" w:themeTint="F2"/>
          <w:sz w:val="28"/>
          <w:szCs w:val="28"/>
          <w:lang w:eastAsia="ru-RU"/>
        </w:rPr>
        <w:t xml:space="preserve">Работник </w:t>
      </w:r>
      <w:r w:rsidR="00CE71DF">
        <w:rPr>
          <w:rFonts w:ascii="Times New Roman" w:eastAsia="Times New Roman" w:hAnsi="Times New Roman" w:cs="Times New Roman"/>
          <w:bCs/>
          <w:color w:val="0D0D0D" w:themeColor="text1" w:themeTint="F2"/>
          <w:sz w:val="28"/>
          <w:szCs w:val="28"/>
          <w:lang w:eastAsia="ru-RU"/>
        </w:rPr>
        <w:t>Учреждения</w:t>
      </w:r>
      <w:r w:rsidRPr="00975C09">
        <w:rPr>
          <w:rFonts w:ascii="Times New Roman" w:eastAsia="Times New Roman" w:hAnsi="Times New Roman" w:cs="Times New Roman"/>
          <w:bCs/>
          <w:color w:val="0D0D0D" w:themeColor="text1" w:themeTint="F2"/>
          <w:sz w:val="28"/>
          <w:szCs w:val="28"/>
          <w:lang w:eastAsia="ru-RU"/>
        </w:rPr>
        <w:t xml:space="preserve"> имеет право</w:t>
      </w:r>
      <w:r w:rsidR="00CE71DF">
        <w:rPr>
          <w:rFonts w:ascii="Times New Roman" w:eastAsia="Times New Roman" w:hAnsi="Times New Roman" w:cs="Times New Roman"/>
          <w:bCs/>
          <w:color w:val="0D0D0D" w:themeColor="text1" w:themeTint="F2"/>
          <w:sz w:val="28"/>
          <w:szCs w:val="28"/>
          <w:lang w:eastAsia="ru-RU"/>
        </w:rPr>
        <w:t xml:space="preserve"> на</w:t>
      </w:r>
      <w:r w:rsidRPr="00975C09">
        <w:rPr>
          <w:rFonts w:ascii="Times New Roman" w:eastAsia="Times New Roman" w:hAnsi="Times New Roman" w:cs="Times New Roman"/>
          <w:bCs/>
          <w:color w:val="0D0D0D" w:themeColor="text1" w:themeTint="F2"/>
          <w:sz w:val="28"/>
          <w:szCs w:val="28"/>
          <w:lang w:eastAsia="ru-RU"/>
        </w:rPr>
        <w:t>:</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заключение</w:t>
      </w:r>
      <w:proofErr w:type="gramEnd"/>
      <w:r w:rsidRPr="009C1405">
        <w:rPr>
          <w:rFonts w:ascii="Times New Roman" w:eastAsia="Times New Roman" w:hAnsi="Times New Roman" w:cs="Times New Roman"/>
          <w:color w:val="0D0D0D" w:themeColor="text1" w:themeTint="F2"/>
          <w:sz w:val="28"/>
          <w:szCs w:val="28"/>
          <w:lang w:eastAsia="ru-RU"/>
        </w:rPr>
        <w:t xml:space="preserve">,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и локальными нормативными актами </w:t>
      </w:r>
      <w:r w:rsidR="00CE71DF">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предоставление</w:t>
      </w:r>
      <w:proofErr w:type="gramEnd"/>
      <w:r w:rsidRPr="009C1405">
        <w:rPr>
          <w:rFonts w:ascii="Times New Roman" w:eastAsia="Times New Roman" w:hAnsi="Times New Roman" w:cs="Times New Roman"/>
          <w:color w:val="0D0D0D" w:themeColor="text1" w:themeTint="F2"/>
          <w:sz w:val="28"/>
          <w:szCs w:val="28"/>
          <w:lang w:eastAsia="ru-RU"/>
        </w:rPr>
        <w:t xml:space="preserve"> ему работы, обусловленной трудовым договором;</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запрашивать</w:t>
      </w:r>
      <w:proofErr w:type="gramEnd"/>
      <w:r w:rsidRPr="009C1405">
        <w:rPr>
          <w:rFonts w:ascii="Times New Roman" w:eastAsia="Times New Roman" w:hAnsi="Times New Roman" w:cs="Times New Roman"/>
          <w:color w:val="0D0D0D" w:themeColor="text1" w:themeTint="F2"/>
          <w:sz w:val="28"/>
          <w:szCs w:val="28"/>
          <w:lang w:eastAsia="ru-RU"/>
        </w:rPr>
        <w:t xml:space="preserve"> и получать в установленном порядке от непосредственных руководителей подразделений </w:t>
      </w:r>
      <w:r w:rsidR="00CE71DF">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 xml:space="preserve"> необходимые для исполнения должностных обязанностей информацию и документы;</w:t>
      </w:r>
      <w:r>
        <w:rPr>
          <w:rFonts w:ascii="Times New Roman" w:eastAsia="Times New Roman" w:hAnsi="Times New Roman" w:cs="Times New Roman"/>
          <w:color w:val="0D0D0D" w:themeColor="text1" w:themeTint="F2"/>
          <w:sz w:val="28"/>
          <w:szCs w:val="28"/>
          <w:lang w:eastAsia="ru-RU"/>
        </w:rPr>
        <w:t xml:space="preserve"> </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обусловленной трудовым договором;</w:t>
      </w:r>
      <w:r>
        <w:rPr>
          <w:rFonts w:ascii="Times New Roman" w:eastAsia="Times New Roman" w:hAnsi="Times New Roman" w:cs="Times New Roman"/>
          <w:color w:val="0D0D0D" w:themeColor="text1" w:themeTint="F2"/>
          <w:sz w:val="28"/>
          <w:szCs w:val="28"/>
          <w:lang w:eastAsia="ru-RU"/>
        </w:rPr>
        <w:t xml:space="preserve"> </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отдых, обеспечиваемый установлением нормальной продолжительности рабочего времени и для отдельных профессий и категорий работников сокращенного рабочего времени, предоставлением еженедельных выходных дней, </w:t>
      </w:r>
      <w:r w:rsidR="00327000">
        <w:rPr>
          <w:rFonts w:ascii="Times New Roman" w:eastAsia="Times New Roman" w:hAnsi="Times New Roman" w:cs="Times New Roman"/>
          <w:color w:val="0D0D0D" w:themeColor="text1" w:themeTint="F2"/>
          <w:sz w:val="28"/>
          <w:szCs w:val="28"/>
          <w:lang w:eastAsia="ru-RU"/>
        </w:rPr>
        <w:t xml:space="preserve">нерабочих </w:t>
      </w:r>
      <w:r w:rsidRPr="009C1405">
        <w:rPr>
          <w:rFonts w:ascii="Times New Roman" w:eastAsia="Times New Roman" w:hAnsi="Times New Roman" w:cs="Times New Roman"/>
          <w:color w:val="0D0D0D" w:themeColor="text1" w:themeTint="F2"/>
          <w:sz w:val="28"/>
          <w:szCs w:val="28"/>
          <w:lang w:eastAsia="ru-RU"/>
        </w:rPr>
        <w:t>праздничных дней, оплачиваемых ежегодных отпусков;</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полную и достоверную информацию об условиях труда и требованиях охраны труда на рабочем месте;</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разрешение индивидуальных и коллективных трудовых споров в порядке, установленном законодательством Российской Федерации;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lastRenderedPageBreak/>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законодательством Российской Федерации;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заключение трудовых договоров с другими работодателями на условиях внешнего совместительства при соблюдении условий, предусмотренных Трудовым кодексом Российской Федерации или иными федеральными законами;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обязательное социальное страхование в соответствии с законодательством Российской Федерации;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знакомиться</w:t>
      </w:r>
      <w:proofErr w:type="gramEnd"/>
      <w:r w:rsidRPr="009C1405">
        <w:rPr>
          <w:rFonts w:ascii="Times New Roman" w:eastAsia="Times New Roman" w:hAnsi="Times New Roman" w:cs="Times New Roman"/>
          <w:color w:val="0D0D0D" w:themeColor="text1" w:themeTint="F2"/>
          <w:sz w:val="28"/>
          <w:szCs w:val="28"/>
          <w:lang w:eastAsia="ru-RU"/>
        </w:rPr>
        <w:t xml:space="preserve"> с материалами личного дела, результатами оценки, отзывами и другими материалами о своей деятельности;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защиту своих трудовых прав, свобод и законных интересов всеми не запрещенными законами способами.</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r w:rsidR="00327000">
        <w:rPr>
          <w:rFonts w:ascii="Times New Roman" w:eastAsia="Times New Roman" w:hAnsi="Times New Roman" w:cs="Times New Roman"/>
          <w:color w:val="0D0D0D" w:themeColor="text1" w:themeTint="F2"/>
          <w:sz w:val="28"/>
          <w:szCs w:val="28"/>
          <w:lang w:eastAsia="ru-RU"/>
        </w:rPr>
        <w:t>, требованиями профессиональных стандартов</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компенсации, установленные законом, коллективным договором, трудовым договором, если он занят на тяжелых работах и работах с вредными и (или) опасными условиями труда;</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363B9" w:rsidRPr="009C1405" w:rsidRDefault="000363B9" w:rsidP="00CF3B7F">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на</w:t>
      </w:r>
      <w:proofErr w:type="gramEnd"/>
      <w:r w:rsidRPr="009C1405">
        <w:rPr>
          <w:rFonts w:ascii="Times New Roman" w:eastAsia="Times New Roman" w:hAnsi="Times New Roman" w:cs="Times New Roman"/>
          <w:color w:val="0D0D0D" w:themeColor="text1" w:themeTint="F2"/>
          <w:sz w:val="28"/>
          <w:szCs w:val="28"/>
          <w:lang w:eastAsia="ru-RU"/>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363B9" w:rsidRPr="00975C0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75C09">
        <w:rPr>
          <w:rFonts w:ascii="Times New Roman" w:eastAsia="Times New Roman" w:hAnsi="Times New Roman" w:cs="Times New Roman"/>
          <w:bCs/>
          <w:color w:val="0D0D0D" w:themeColor="text1" w:themeTint="F2"/>
          <w:sz w:val="28"/>
          <w:szCs w:val="28"/>
          <w:lang w:eastAsia="ru-RU"/>
        </w:rPr>
        <w:t>3.2.</w:t>
      </w:r>
      <w:r w:rsidRPr="00975C09">
        <w:rPr>
          <w:rFonts w:ascii="Times New Roman" w:eastAsia="Times New Roman" w:hAnsi="Times New Roman" w:cs="Times New Roman"/>
          <w:color w:val="0D0D0D" w:themeColor="text1" w:themeTint="F2"/>
          <w:sz w:val="28"/>
          <w:szCs w:val="28"/>
          <w:lang w:eastAsia="ru-RU"/>
        </w:rPr>
        <w:t xml:space="preserve"> </w:t>
      </w:r>
      <w:r w:rsidRPr="00975C09">
        <w:rPr>
          <w:rFonts w:ascii="Times New Roman" w:eastAsia="Times New Roman" w:hAnsi="Times New Roman" w:cs="Times New Roman"/>
          <w:bCs/>
          <w:color w:val="0D0D0D" w:themeColor="text1" w:themeTint="F2"/>
          <w:sz w:val="28"/>
          <w:szCs w:val="28"/>
          <w:lang w:eastAsia="ru-RU"/>
        </w:rPr>
        <w:t xml:space="preserve">Работник </w:t>
      </w:r>
      <w:r>
        <w:rPr>
          <w:rFonts w:ascii="Times New Roman" w:eastAsia="Times New Roman" w:hAnsi="Times New Roman" w:cs="Times New Roman"/>
          <w:color w:val="0D0D0D" w:themeColor="text1" w:themeTint="F2"/>
          <w:sz w:val="28"/>
          <w:szCs w:val="28"/>
          <w:lang w:eastAsia="ru-RU"/>
        </w:rPr>
        <w:t>БУ ОО «КЦСОН Болховского района»</w:t>
      </w:r>
      <w:r w:rsidRPr="00975C09">
        <w:rPr>
          <w:rFonts w:ascii="Times New Roman" w:eastAsia="Times New Roman" w:hAnsi="Times New Roman" w:cs="Times New Roman"/>
          <w:bCs/>
          <w:color w:val="0D0D0D" w:themeColor="text1" w:themeTint="F2"/>
          <w:sz w:val="28"/>
          <w:szCs w:val="28"/>
          <w:lang w:eastAsia="ru-RU"/>
        </w:rPr>
        <w:t xml:space="preserve"> обязан:</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предъявлять</w:t>
      </w:r>
      <w:proofErr w:type="gramEnd"/>
      <w:r w:rsidRPr="009C1405">
        <w:rPr>
          <w:rFonts w:ascii="Times New Roman" w:eastAsia="Times New Roman" w:hAnsi="Times New Roman" w:cs="Times New Roman"/>
          <w:color w:val="0D0D0D" w:themeColor="text1" w:themeTint="F2"/>
          <w:sz w:val="28"/>
          <w:szCs w:val="28"/>
          <w:lang w:eastAsia="ru-RU"/>
        </w:rPr>
        <w:t xml:space="preserve"> при приеме на работу документы и сообщать сведения личного характера, предусмотренные законодательными актами Российской Федерации;</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приступить</w:t>
      </w:r>
      <w:proofErr w:type="gramEnd"/>
      <w:r w:rsidRPr="009C1405">
        <w:rPr>
          <w:rFonts w:ascii="Times New Roman" w:eastAsia="Times New Roman" w:hAnsi="Times New Roman" w:cs="Times New Roman"/>
          <w:color w:val="0D0D0D" w:themeColor="text1" w:themeTint="F2"/>
          <w:sz w:val="28"/>
          <w:szCs w:val="28"/>
          <w:lang w:eastAsia="ru-RU"/>
        </w:rPr>
        <w:t xml:space="preserve"> к исполнению своих трудовых обязанностей со дня, определенного трудовым договором;</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осуществлять</w:t>
      </w:r>
      <w:proofErr w:type="gramEnd"/>
      <w:r w:rsidRPr="009C1405">
        <w:rPr>
          <w:rFonts w:ascii="Times New Roman" w:eastAsia="Times New Roman" w:hAnsi="Times New Roman" w:cs="Times New Roman"/>
          <w:color w:val="0D0D0D" w:themeColor="text1" w:themeTint="F2"/>
          <w:sz w:val="28"/>
          <w:szCs w:val="28"/>
          <w:lang w:eastAsia="ru-RU"/>
        </w:rPr>
        <w:t xml:space="preserve"> свою трудовую деятельность в соответствии с трудовым договором, должностными инструкциями,</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добросовестно</w:t>
      </w:r>
      <w:proofErr w:type="gramEnd"/>
      <w:r w:rsidRPr="009C1405">
        <w:rPr>
          <w:rFonts w:ascii="Times New Roman" w:eastAsia="Times New Roman" w:hAnsi="Times New Roman" w:cs="Times New Roman"/>
          <w:color w:val="0D0D0D" w:themeColor="text1" w:themeTint="F2"/>
          <w:sz w:val="28"/>
          <w:szCs w:val="28"/>
          <w:lang w:eastAsia="ru-RU"/>
        </w:rPr>
        <w:t xml:space="preserve"> и творчески подходить к исполнению своих обязанностей, проявлять необходимую инициативу и настойчивость в работе, постоянно совершенствовать свою профессиональную квалификацию;</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Правила внутреннего трудового распорядка </w:t>
      </w:r>
      <w:r w:rsidR="007352BA">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lastRenderedPageBreak/>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трудовую дисциплину (вовремя выходить на работу, соблюдать установленную продолжительность рабочего времени, использовать все рабочее время для производственного труда, воздерживаться от действий мешающих другим работникам выполнять их трудовые обязанности);</w:t>
      </w:r>
      <w:r>
        <w:rPr>
          <w:rFonts w:ascii="Times New Roman" w:eastAsia="Times New Roman" w:hAnsi="Times New Roman" w:cs="Times New Roman"/>
          <w:color w:val="0D0D0D" w:themeColor="text1" w:themeTint="F2"/>
          <w:sz w:val="28"/>
          <w:szCs w:val="28"/>
          <w:lang w:eastAsia="ru-RU"/>
        </w:rPr>
        <w:t xml:space="preserve"> </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своевременно</w:t>
      </w:r>
      <w:proofErr w:type="gramEnd"/>
      <w:r w:rsidRPr="009C1405">
        <w:rPr>
          <w:rFonts w:ascii="Times New Roman" w:eastAsia="Times New Roman" w:hAnsi="Times New Roman" w:cs="Times New Roman"/>
          <w:color w:val="0D0D0D" w:themeColor="text1" w:themeTint="F2"/>
          <w:sz w:val="28"/>
          <w:szCs w:val="28"/>
          <w:lang w:eastAsia="ru-RU"/>
        </w:rPr>
        <w:t xml:space="preserve"> и точно исполнять приказы, распоряжения и поручения Руководства, не противоречащие трудовому законодательству;</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не</w:t>
      </w:r>
      <w:proofErr w:type="gramEnd"/>
      <w:r w:rsidRPr="009C1405">
        <w:rPr>
          <w:rFonts w:ascii="Times New Roman" w:eastAsia="Times New Roman" w:hAnsi="Times New Roman" w:cs="Times New Roman"/>
          <w:color w:val="0D0D0D" w:themeColor="text1" w:themeTint="F2"/>
          <w:sz w:val="28"/>
          <w:szCs w:val="28"/>
          <w:lang w:eastAsia="ru-RU"/>
        </w:rPr>
        <w:t xml:space="preserve"> разглашать коммерческую и иную информацию, носящую конфиденциальный характер и ставшую известной в процессе выполнения своих трудовых функций;</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требования по охране труда и обеспечению безопасности труда, правила производственной санитарии, гигиены труда и противопожарной безопасности, предусмотренные соответствующими инструкциями;</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поддерживать</w:t>
      </w:r>
      <w:proofErr w:type="gramEnd"/>
      <w:r w:rsidRPr="009C1405">
        <w:rPr>
          <w:rFonts w:ascii="Times New Roman" w:eastAsia="Times New Roman" w:hAnsi="Times New Roman" w:cs="Times New Roman"/>
          <w:color w:val="0D0D0D" w:themeColor="text1" w:themeTint="F2"/>
          <w:sz w:val="28"/>
          <w:szCs w:val="28"/>
          <w:lang w:eastAsia="ru-RU"/>
        </w:rPr>
        <w:t xml:space="preserve"> чистоту и порядок на своем рабочем месте, в служебных помещениях, а также соблюдать чистоту на территории объекта, где по поручению Работодателя Работник должен выполнять рабочую функцию;</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бережно</w:t>
      </w:r>
      <w:proofErr w:type="gramEnd"/>
      <w:r w:rsidRPr="009C1405">
        <w:rPr>
          <w:rFonts w:ascii="Times New Roman" w:eastAsia="Times New Roman" w:hAnsi="Times New Roman" w:cs="Times New Roman"/>
          <w:color w:val="0D0D0D" w:themeColor="text1" w:themeTint="F2"/>
          <w:sz w:val="28"/>
          <w:szCs w:val="28"/>
          <w:lang w:eastAsia="ru-RU"/>
        </w:rPr>
        <w:t xml:space="preserve"> относиться к имуществу Работодателя и других работников, соблюдать установленный порядок хранения материальных ценностей и документов, соблюдать порядок делопроизводства. Экономно и рационально использовать персональные компьютеры, оргтехнику и другое оборудование, расходовать материалы и энергию, инвентарь и другие материальные ресурсы;</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требования охраны труда, установленные законами и иными нормативными правовыми актами, а также правилами и инструкциями по охране труда;</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проходить</w:t>
      </w:r>
      <w:proofErr w:type="gramEnd"/>
      <w:r w:rsidRPr="009C1405">
        <w:rPr>
          <w:rFonts w:ascii="Times New Roman" w:eastAsia="Times New Roman" w:hAnsi="Times New Roman" w:cs="Times New Roman"/>
          <w:color w:val="0D0D0D" w:themeColor="text1" w:themeTint="F2"/>
          <w:sz w:val="28"/>
          <w:szCs w:val="28"/>
          <w:lang w:eastAsia="ru-RU"/>
        </w:rPr>
        <w:t xml:space="preserve">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немедленно</w:t>
      </w:r>
      <w:proofErr w:type="gramEnd"/>
      <w:r w:rsidRPr="009C1405">
        <w:rPr>
          <w:rFonts w:ascii="Times New Roman" w:eastAsia="Times New Roman" w:hAnsi="Times New Roman" w:cs="Times New Roman"/>
          <w:color w:val="0D0D0D" w:themeColor="text1" w:themeTint="F2"/>
          <w:sz w:val="28"/>
          <w:szCs w:val="28"/>
          <w:lang w:eastAsia="ru-RU"/>
        </w:rPr>
        <w:t xml:space="preserve">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проходить</w:t>
      </w:r>
      <w:proofErr w:type="gramEnd"/>
      <w:r w:rsidRPr="009C1405">
        <w:rPr>
          <w:rFonts w:ascii="Times New Roman" w:eastAsia="Times New Roman" w:hAnsi="Times New Roman" w:cs="Times New Roman"/>
          <w:color w:val="0D0D0D" w:themeColor="text1" w:themeTint="F2"/>
          <w:sz w:val="28"/>
          <w:szCs w:val="28"/>
          <w:lang w:eastAsia="ru-RU"/>
        </w:rPr>
        <w:t xml:space="preserve"> обязательные предварительные (при поступлении на работу) и периодические (в течение трудовой деятельности) медицинские осмотры (обследования);</w:t>
      </w:r>
    </w:p>
    <w:p w:rsidR="000363B9" w:rsidRPr="009C1405" w:rsidRDefault="000363B9" w:rsidP="00CF3B7F">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возместить</w:t>
      </w:r>
      <w:proofErr w:type="gramEnd"/>
      <w:r w:rsidRPr="009C1405">
        <w:rPr>
          <w:rFonts w:ascii="Times New Roman" w:eastAsia="Times New Roman" w:hAnsi="Times New Roman" w:cs="Times New Roman"/>
          <w:color w:val="0D0D0D" w:themeColor="text1" w:themeTint="F2"/>
          <w:sz w:val="28"/>
          <w:szCs w:val="28"/>
          <w:lang w:eastAsia="ru-RU"/>
        </w:rPr>
        <w:t xml:space="preserve">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75C09">
        <w:rPr>
          <w:rFonts w:ascii="Times New Roman" w:eastAsia="Times New Roman" w:hAnsi="Times New Roman" w:cs="Times New Roman"/>
          <w:bCs/>
          <w:color w:val="0D0D0D" w:themeColor="text1" w:themeTint="F2"/>
          <w:sz w:val="28"/>
          <w:szCs w:val="28"/>
          <w:lang w:eastAsia="ru-RU"/>
        </w:rPr>
        <w:lastRenderedPageBreak/>
        <w:t>3.3.</w:t>
      </w:r>
      <w:r w:rsidRPr="009C1405">
        <w:rPr>
          <w:rFonts w:ascii="Times New Roman" w:eastAsia="Times New Roman" w:hAnsi="Times New Roman" w:cs="Times New Roman"/>
          <w:b/>
          <w:bCs/>
          <w:color w:val="0D0D0D" w:themeColor="text1" w:themeTint="F2"/>
          <w:sz w:val="28"/>
          <w:szCs w:val="28"/>
          <w:lang w:eastAsia="ru-RU"/>
        </w:rPr>
        <w:t xml:space="preserve"> </w:t>
      </w:r>
      <w:r w:rsidRPr="009C1405">
        <w:rPr>
          <w:rFonts w:ascii="Times New Roman" w:eastAsia="Times New Roman" w:hAnsi="Times New Roman" w:cs="Times New Roman"/>
          <w:color w:val="0D0D0D" w:themeColor="text1" w:themeTint="F2"/>
          <w:sz w:val="28"/>
          <w:szCs w:val="28"/>
          <w:lang w:eastAsia="ru-RU"/>
        </w:rPr>
        <w:t>За полученные от Работодателя материальные и технические средства, необходимые для выполнения трудовых функций и обязанностей, работники несут материальную ответственность в соответствии с действующим законодательством и принимают все необходимые меры по их сохранности и бережному обращению с ним.</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4. Основные обязанности и права работодателя</w:t>
      </w:r>
    </w:p>
    <w:p w:rsidR="000363B9" w:rsidRPr="00975C0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75C09">
        <w:rPr>
          <w:rFonts w:ascii="Times New Roman" w:eastAsia="Times New Roman" w:hAnsi="Times New Roman" w:cs="Times New Roman"/>
          <w:bCs/>
          <w:color w:val="0D0D0D" w:themeColor="text1" w:themeTint="F2"/>
          <w:sz w:val="28"/>
          <w:szCs w:val="28"/>
          <w:lang w:eastAsia="ru-RU"/>
        </w:rPr>
        <w:t>4.1</w:t>
      </w:r>
      <w:r w:rsidRPr="00975C09">
        <w:rPr>
          <w:rFonts w:ascii="Times New Roman" w:eastAsia="Times New Roman" w:hAnsi="Times New Roman" w:cs="Times New Roman"/>
          <w:color w:val="0D0D0D" w:themeColor="text1" w:themeTint="F2"/>
          <w:sz w:val="28"/>
          <w:szCs w:val="28"/>
          <w:lang w:eastAsia="ru-RU"/>
        </w:rPr>
        <w:t>.</w:t>
      </w:r>
      <w:r w:rsidRPr="00975C09">
        <w:rPr>
          <w:rFonts w:ascii="Times New Roman" w:eastAsia="Times New Roman" w:hAnsi="Times New Roman" w:cs="Times New Roman"/>
          <w:bCs/>
          <w:color w:val="0D0D0D" w:themeColor="text1" w:themeTint="F2"/>
          <w:sz w:val="28"/>
          <w:szCs w:val="28"/>
          <w:lang w:eastAsia="ru-RU"/>
        </w:rPr>
        <w:t xml:space="preserve"> Работодатель имеет право:</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заключать</w:t>
      </w:r>
      <w:proofErr w:type="gramEnd"/>
      <w:r w:rsidRPr="009C1405">
        <w:rPr>
          <w:rFonts w:ascii="Times New Roman" w:eastAsia="Times New Roman" w:hAnsi="Times New Roman" w:cs="Times New Roman"/>
          <w:color w:val="0D0D0D" w:themeColor="text1" w:themeTint="F2"/>
          <w:sz w:val="28"/>
          <w:szCs w:val="28"/>
          <w:lang w:eastAsia="ru-RU"/>
        </w:rPr>
        <w:t>, изменять и расторгать трудовые договоры с работниками в порядке и на условиях, установленных Трудовым кодексом Российской Федерации, иными федеральными законами, настоящими Правилами;</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поощрять</w:t>
      </w:r>
      <w:proofErr w:type="gramEnd"/>
      <w:r w:rsidRPr="009C1405">
        <w:rPr>
          <w:rFonts w:ascii="Times New Roman" w:eastAsia="Times New Roman" w:hAnsi="Times New Roman" w:cs="Times New Roman"/>
          <w:color w:val="0D0D0D" w:themeColor="text1" w:themeTint="F2"/>
          <w:sz w:val="28"/>
          <w:szCs w:val="28"/>
          <w:lang w:eastAsia="ru-RU"/>
        </w:rPr>
        <w:t xml:space="preserve"> работников за добросовестный эффективный труд;</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требовать</w:t>
      </w:r>
      <w:proofErr w:type="gramEnd"/>
      <w:r w:rsidRPr="009C1405">
        <w:rPr>
          <w:rFonts w:ascii="Times New Roman" w:eastAsia="Times New Roman" w:hAnsi="Times New Roman" w:cs="Times New Roman"/>
          <w:color w:val="0D0D0D" w:themeColor="text1" w:themeTint="F2"/>
          <w:sz w:val="28"/>
          <w:szCs w:val="28"/>
          <w:lang w:eastAsia="ru-RU"/>
        </w:rPr>
        <w:t xml:space="preserve"> от работников </w:t>
      </w:r>
      <w:r w:rsidR="007352BA">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 xml:space="preserve"> соблюдения трудовой дисциплины, режима рабочего времени и отдыха, надлежащего исполнения работниками своих трудовых обязанностей и соблюдения норм, установленных настоящими Правилами;</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требовать</w:t>
      </w:r>
      <w:proofErr w:type="gramEnd"/>
      <w:r w:rsidRPr="009C1405">
        <w:rPr>
          <w:rFonts w:ascii="Times New Roman" w:eastAsia="Times New Roman" w:hAnsi="Times New Roman" w:cs="Times New Roman"/>
          <w:color w:val="0D0D0D" w:themeColor="text1" w:themeTint="F2"/>
          <w:sz w:val="28"/>
          <w:szCs w:val="28"/>
          <w:lang w:eastAsia="ru-RU"/>
        </w:rPr>
        <w:t xml:space="preserve"> от работников бережного отношения к имуществу </w:t>
      </w:r>
      <w:r>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привлекать</w:t>
      </w:r>
      <w:proofErr w:type="gramEnd"/>
      <w:r w:rsidRPr="009C1405">
        <w:rPr>
          <w:rFonts w:ascii="Times New Roman" w:eastAsia="Times New Roman" w:hAnsi="Times New Roman" w:cs="Times New Roman"/>
          <w:color w:val="0D0D0D" w:themeColor="text1" w:themeTint="F2"/>
          <w:sz w:val="28"/>
          <w:szCs w:val="28"/>
          <w:lang w:eastAsia="ru-RU"/>
        </w:rPr>
        <w:t xml:space="preserve"> работников к дисциплинарной и материальной ответственности в порядке, установленном Трудовым кодексом Российской Федерации, настоящими Правилами;</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взыскивать</w:t>
      </w:r>
      <w:proofErr w:type="gramEnd"/>
      <w:r w:rsidRPr="009C1405">
        <w:rPr>
          <w:rFonts w:ascii="Times New Roman" w:eastAsia="Times New Roman" w:hAnsi="Times New Roman" w:cs="Times New Roman"/>
          <w:color w:val="0D0D0D" w:themeColor="text1" w:themeTint="F2"/>
          <w:sz w:val="28"/>
          <w:szCs w:val="28"/>
          <w:lang w:eastAsia="ru-RU"/>
        </w:rPr>
        <w:t xml:space="preserve"> денежные средства в установленном федеральным законодательством порядке с работников </w:t>
      </w:r>
      <w:r>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 xml:space="preserve"> за прямой (действительный) ущерб, причиненный </w:t>
      </w:r>
      <w:r>
        <w:rPr>
          <w:rFonts w:ascii="Times New Roman" w:eastAsia="Times New Roman" w:hAnsi="Times New Roman" w:cs="Times New Roman"/>
          <w:color w:val="0D0D0D" w:themeColor="text1" w:themeTint="F2"/>
          <w:sz w:val="28"/>
          <w:szCs w:val="28"/>
          <w:lang w:eastAsia="ru-RU"/>
        </w:rPr>
        <w:t>У</w:t>
      </w:r>
      <w:r w:rsidR="007352BA">
        <w:rPr>
          <w:rFonts w:ascii="Times New Roman" w:eastAsia="Times New Roman" w:hAnsi="Times New Roman" w:cs="Times New Roman"/>
          <w:color w:val="0D0D0D" w:themeColor="text1" w:themeTint="F2"/>
          <w:sz w:val="28"/>
          <w:szCs w:val="28"/>
          <w:lang w:eastAsia="ru-RU"/>
        </w:rPr>
        <w:t>чреждению</w:t>
      </w:r>
      <w:r w:rsidRPr="009C1405">
        <w:rPr>
          <w:rFonts w:ascii="Times New Roman" w:eastAsia="Times New Roman" w:hAnsi="Times New Roman" w:cs="Times New Roman"/>
          <w:color w:val="0D0D0D" w:themeColor="text1" w:themeTint="F2"/>
          <w:sz w:val="28"/>
          <w:szCs w:val="28"/>
          <w:lang w:eastAsia="ru-RU"/>
        </w:rPr>
        <w:t xml:space="preserve">: за недостачу, утрату, присвоение, порчу, понижение ценности имущества </w:t>
      </w:r>
      <w:r>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принимать</w:t>
      </w:r>
      <w:proofErr w:type="gramEnd"/>
      <w:r w:rsidRPr="009C1405">
        <w:rPr>
          <w:rFonts w:ascii="Times New Roman" w:eastAsia="Times New Roman" w:hAnsi="Times New Roman" w:cs="Times New Roman"/>
          <w:color w:val="0D0D0D" w:themeColor="text1" w:themeTint="F2"/>
          <w:sz w:val="28"/>
          <w:szCs w:val="28"/>
          <w:lang w:eastAsia="ru-RU"/>
        </w:rPr>
        <w:t xml:space="preserve"> локальные нормативные акты;</w:t>
      </w:r>
    </w:p>
    <w:p w:rsidR="000363B9" w:rsidRPr="009C1405" w:rsidRDefault="000363B9" w:rsidP="00CF3B7F">
      <w:pPr>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по</w:t>
      </w:r>
      <w:proofErr w:type="gramEnd"/>
      <w:r w:rsidRPr="009C1405">
        <w:rPr>
          <w:rFonts w:ascii="Times New Roman" w:eastAsia="Times New Roman" w:hAnsi="Times New Roman" w:cs="Times New Roman"/>
          <w:color w:val="0D0D0D" w:themeColor="text1" w:themeTint="F2"/>
          <w:sz w:val="28"/>
          <w:szCs w:val="28"/>
          <w:lang w:eastAsia="ru-RU"/>
        </w:rPr>
        <w:t xml:space="preserve"> заявлению Работника разрешать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rsidR="000363B9" w:rsidRPr="00BE5CB7" w:rsidRDefault="00BE5CB7"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r w:rsidR="000363B9" w:rsidRPr="00BE5CB7">
        <w:rPr>
          <w:rFonts w:ascii="Times New Roman" w:eastAsia="Times New Roman" w:hAnsi="Times New Roman" w:cs="Times New Roman"/>
          <w:bCs/>
          <w:color w:val="0D0D0D" w:themeColor="text1" w:themeTint="F2"/>
          <w:sz w:val="28"/>
          <w:szCs w:val="28"/>
          <w:lang w:eastAsia="ru-RU"/>
        </w:rPr>
        <w:t>4.2</w:t>
      </w:r>
      <w:r w:rsidR="000363B9" w:rsidRPr="00BE5CB7">
        <w:rPr>
          <w:rFonts w:ascii="Times New Roman" w:eastAsia="Times New Roman" w:hAnsi="Times New Roman" w:cs="Times New Roman"/>
          <w:color w:val="0D0D0D" w:themeColor="text1" w:themeTint="F2"/>
          <w:sz w:val="28"/>
          <w:szCs w:val="28"/>
          <w:lang w:eastAsia="ru-RU"/>
        </w:rPr>
        <w:t xml:space="preserve">. </w:t>
      </w:r>
      <w:r w:rsidR="000363B9" w:rsidRPr="00BE5CB7">
        <w:rPr>
          <w:rFonts w:ascii="Times New Roman" w:eastAsia="Times New Roman" w:hAnsi="Times New Roman" w:cs="Times New Roman"/>
          <w:bCs/>
          <w:color w:val="0D0D0D" w:themeColor="text1" w:themeTint="F2"/>
          <w:sz w:val="28"/>
          <w:szCs w:val="28"/>
          <w:lang w:eastAsia="ru-RU"/>
        </w:rPr>
        <w:t>Работодатель обязан:</w:t>
      </w:r>
    </w:p>
    <w:p w:rsidR="000363B9" w:rsidRPr="009C1405" w:rsidRDefault="000363B9" w:rsidP="00CF3B7F">
      <w:pPr>
        <w:numPr>
          <w:ilvl w:val="0"/>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законодательство о труде Российской Федерации и иные нормативные правовые акты, локальные нормативные акты, условия соглашений и трудовых договоров; </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предоставлять</w:t>
      </w:r>
      <w:proofErr w:type="gramEnd"/>
      <w:r w:rsidRPr="009C1405">
        <w:rPr>
          <w:rFonts w:ascii="Times New Roman" w:eastAsia="Times New Roman" w:hAnsi="Times New Roman" w:cs="Times New Roman"/>
          <w:color w:val="0D0D0D" w:themeColor="text1" w:themeTint="F2"/>
          <w:sz w:val="28"/>
          <w:szCs w:val="28"/>
          <w:lang w:eastAsia="ru-RU"/>
        </w:rPr>
        <w:t xml:space="preserve"> работникам работу, обусловленную трудовым договором;</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правильно</w:t>
      </w:r>
      <w:proofErr w:type="gramEnd"/>
      <w:r w:rsidRPr="009C1405">
        <w:rPr>
          <w:rFonts w:ascii="Times New Roman" w:eastAsia="Times New Roman" w:hAnsi="Times New Roman" w:cs="Times New Roman"/>
          <w:color w:val="0D0D0D" w:themeColor="text1" w:themeTint="F2"/>
          <w:sz w:val="28"/>
          <w:szCs w:val="28"/>
          <w:lang w:eastAsia="ru-RU"/>
        </w:rPr>
        <w:t xml:space="preserve"> организовать труд работников, чтобы каждый работал по своей специальности и квалификации, имел закрепленное за ним рабочее место;</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lastRenderedPageBreak/>
        <w:t>обеспечить</w:t>
      </w:r>
      <w:proofErr w:type="gramEnd"/>
      <w:r w:rsidRPr="009C1405">
        <w:rPr>
          <w:rFonts w:ascii="Times New Roman" w:eastAsia="Times New Roman" w:hAnsi="Times New Roman" w:cs="Times New Roman"/>
          <w:color w:val="0D0D0D" w:themeColor="text1" w:themeTint="F2"/>
          <w:sz w:val="28"/>
          <w:szCs w:val="28"/>
          <w:lang w:eastAsia="ru-RU"/>
        </w:rPr>
        <w:t xml:space="preserve"> государственное социальное страхование всех работников и выплату социальных льгот, предусмотренных действующим законодательством Российской Федерации;</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организовать</w:t>
      </w:r>
      <w:proofErr w:type="gramEnd"/>
      <w:r w:rsidRPr="009C1405">
        <w:rPr>
          <w:rFonts w:ascii="Times New Roman" w:eastAsia="Times New Roman" w:hAnsi="Times New Roman" w:cs="Times New Roman"/>
          <w:color w:val="0D0D0D" w:themeColor="text1" w:themeTint="F2"/>
          <w:sz w:val="28"/>
          <w:szCs w:val="28"/>
          <w:lang w:eastAsia="ru-RU"/>
        </w:rPr>
        <w:t xml:space="preserve"> труд работников на закрепленных за ними рабочих местах, обеспечив их необходимыми канцелярскими принадлежностями, оргтехникой и иными средствами, необходимыми для исполнения ими трудовых обязанностей;</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соблюдать</w:t>
      </w:r>
      <w:proofErr w:type="gramEnd"/>
      <w:r w:rsidRPr="009C1405">
        <w:rPr>
          <w:rFonts w:ascii="Times New Roman" w:eastAsia="Times New Roman" w:hAnsi="Times New Roman" w:cs="Times New Roman"/>
          <w:color w:val="0D0D0D" w:themeColor="text1" w:themeTint="F2"/>
          <w:sz w:val="28"/>
          <w:szCs w:val="28"/>
          <w:lang w:eastAsia="ru-RU"/>
        </w:rPr>
        <w:t xml:space="preserve"> оговоренные в коллективном договоре, трудовом договоре условия оплаты и материального стимулирования труда, начислять заработную плату в установленные </w:t>
      </w:r>
      <w:r>
        <w:rPr>
          <w:rFonts w:ascii="Times New Roman" w:eastAsia="Times New Roman" w:hAnsi="Times New Roman" w:cs="Times New Roman"/>
          <w:color w:val="0D0D0D" w:themeColor="text1" w:themeTint="F2"/>
          <w:sz w:val="28"/>
          <w:szCs w:val="28"/>
          <w:lang w:eastAsia="ru-RU"/>
        </w:rPr>
        <w:t xml:space="preserve">трудовым договором </w:t>
      </w:r>
      <w:r w:rsidRPr="009C1405">
        <w:rPr>
          <w:rFonts w:ascii="Times New Roman" w:eastAsia="Times New Roman" w:hAnsi="Times New Roman" w:cs="Times New Roman"/>
          <w:color w:val="0D0D0D" w:themeColor="text1" w:themeTint="F2"/>
          <w:sz w:val="28"/>
          <w:szCs w:val="28"/>
          <w:lang w:eastAsia="ru-RU"/>
        </w:rPr>
        <w:t>сроки;</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способствовать</w:t>
      </w:r>
      <w:proofErr w:type="gramEnd"/>
      <w:r w:rsidRPr="009C1405">
        <w:rPr>
          <w:rFonts w:ascii="Times New Roman" w:eastAsia="Times New Roman" w:hAnsi="Times New Roman" w:cs="Times New Roman"/>
          <w:color w:val="0D0D0D" w:themeColor="text1" w:themeTint="F2"/>
          <w:sz w:val="28"/>
          <w:szCs w:val="28"/>
          <w:lang w:eastAsia="ru-RU"/>
        </w:rPr>
        <w:t xml:space="preserve"> повышению квалификации работников, совершенствованию их профессиональных навыков;</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обеспечить</w:t>
      </w:r>
      <w:proofErr w:type="gramEnd"/>
      <w:r w:rsidRPr="009C1405">
        <w:rPr>
          <w:rFonts w:ascii="Times New Roman" w:eastAsia="Times New Roman" w:hAnsi="Times New Roman" w:cs="Times New Roman"/>
          <w:color w:val="0D0D0D" w:themeColor="text1" w:themeTint="F2"/>
          <w:sz w:val="28"/>
          <w:szCs w:val="28"/>
          <w:lang w:eastAsia="ru-RU"/>
        </w:rPr>
        <w:t xml:space="preserve"> безопасность труда и условия, отвечающие требованиям охраны труда и гигиены труда;</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организовать</w:t>
      </w:r>
      <w:proofErr w:type="gramEnd"/>
      <w:r w:rsidRPr="009C1405">
        <w:rPr>
          <w:rFonts w:ascii="Times New Roman" w:eastAsia="Times New Roman" w:hAnsi="Times New Roman" w:cs="Times New Roman"/>
          <w:color w:val="0D0D0D" w:themeColor="text1" w:themeTint="F2"/>
          <w:sz w:val="28"/>
          <w:szCs w:val="28"/>
          <w:lang w:eastAsia="ru-RU"/>
        </w:rPr>
        <w:t xml:space="preserve">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проводить</w:t>
      </w:r>
      <w:proofErr w:type="gramEnd"/>
      <w:r w:rsidRPr="009C1405">
        <w:rPr>
          <w:rFonts w:ascii="Times New Roman" w:eastAsia="Times New Roman" w:hAnsi="Times New Roman" w:cs="Times New Roman"/>
          <w:color w:val="0D0D0D" w:themeColor="text1" w:themeTint="F2"/>
          <w:sz w:val="28"/>
          <w:szCs w:val="28"/>
          <w:lang w:eastAsia="ru-RU"/>
        </w:rPr>
        <w:t xml:space="preserve"> аттестацию рабочих мест по условиям труда с последующей сертификацией работ по охране труда в организации;</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организовать</w:t>
      </w:r>
      <w:proofErr w:type="gramEnd"/>
      <w:r w:rsidRPr="009C1405">
        <w:rPr>
          <w:rFonts w:ascii="Times New Roman" w:eastAsia="Times New Roman" w:hAnsi="Times New Roman" w:cs="Times New Roman"/>
          <w:color w:val="0D0D0D" w:themeColor="text1" w:themeTint="F2"/>
          <w:sz w:val="28"/>
          <w:szCs w:val="28"/>
          <w:lang w:eastAsia="ru-RU"/>
        </w:rPr>
        <w:t xml:space="preserve"> проведение за счет собственных средств обязательных периодических (в течение трудовой деятельности) медицинских осмотров (обследований) работников с сохранением за ним места работы (должности) и среднего заработка на время прохождения указанных медицинских осмотров (обследований);</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не</w:t>
      </w:r>
      <w:proofErr w:type="gramEnd"/>
      <w:r w:rsidRPr="009C1405">
        <w:rPr>
          <w:rFonts w:ascii="Times New Roman" w:eastAsia="Times New Roman" w:hAnsi="Times New Roman" w:cs="Times New Roman"/>
          <w:color w:val="0D0D0D" w:themeColor="text1" w:themeTint="F2"/>
          <w:sz w:val="28"/>
          <w:szCs w:val="28"/>
          <w:lang w:eastAsia="ru-RU"/>
        </w:rPr>
        <w:t xml:space="preserve">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предоставлять</w:t>
      </w:r>
      <w:proofErr w:type="gramEnd"/>
      <w:r w:rsidRPr="009C1405">
        <w:rPr>
          <w:rFonts w:ascii="Times New Roman" w:eastAsia="Times New Roman" w:hAnsi="Times New Roman" w:cs="Times New Roman"/>
          <w:color w:val="0D0D0D" w:themeColor="text1" w:themeTint="F2"/>
          <w:sz w:val="28"/>
          <w:szCs w:val="28"/>
          <w:lang w:eastAsia="ru-RU"/>
        </w:rPr>
        <w:t xml:space="preserve"> работникам полную и достоверную информацию по условиям труда, информировать работников об условиях и охране труда на рабочих местах, о существующем риске повреждения здоровья и полагающихся им компенсациях;</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принимать</w:t>
      </w:r>
      <w:proofErr w:type="gramEnd"/>
      <w:r w:rsidRPr="009C1405">
        <w:rPr>
          <w:rFonts w:ascii="Times New Roman" w:eastAsia="Times New Roman" w:hAnsi="Times New Roman" w:cs="Times New Roman"/>
          <w:color w:val="0D0D0D" w:themeColor="text1" w:themeTint="F2"/>
          <w:sz w:val="28"/>
          <w:szCs w:val="28"/>
          <w:lang w:eastAsia="ru-RU"/>
        </w:rPr>
        <w:t xml:space="preserve"> меры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осуществлять</w:t>
      </w:r>
      <w:proofErr w:type="gramEnd"/>
      <w:r w:rsidRPr="009C1405">
        <w:rPr>
          <w:rFonts w:ascii="Times New Roman" w:eastAsia="Times New Roman" w:hAnsi="Times New Roman" w:cs="Times New Roman"/>
          <w:color w:val="0D0D0D" w:themeColor="text1" w:themeTint="F2"/>
          <w:sz w:val="28"/>
          <w:szCs w:val="28"/>
          <w:lang w:eastAsia="ru-RU"/>
        </w:rPr>
        <w:t xml:space="preserve"> обязательное социальное страхование работников от несчастных случаев на производстве и профессиональных заболеваний;</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разрабатывать</w:t>
      </w:r>
      <w:proofErr w:type="gramEnd"/>
      <w:r w:rsidRPr="009C1405">
        <w:rPr>
          <w:rFonts w:ascii="Times New Roman" w:eastAsia="Times New Roman" w:hAnsi="Times New Roman" w:cs="Times New Roman"/>
          <w:color w:val="0D0D0D" w:themeColor="text1" w:themeTint="F2"/>
          <w:sz w:val="28"/>
          <w:szCs w:val="28"/>
          <w:lang w:eastAsia="ru-RU"/>
        </w:rPr>
        <w:t xml:space="preserve"> и утверждать инструкции по охране труда для работников, подготовить комплект локальных нормативных </w:t>
      </w:r>
      <w:r w:rsidRPr="009C1405">
        <w:rPr>
          <w:rFonts w:ascii="Times New Roman" w:eastAsia="Times New Roman" w:hAnsi="Times New Roman" w:cs="Times New Roman"/>
          <w:color w:val="0D0D0D" w:themeColor="text1" w:themeTint="F2"/>
          <w:sz w:val="28"/>
          <w:szCs w:val="28"/>
          <w:lang w:eastAsia="ru-RU"/>
        </w:rPr>
        <w:lastRenderedPageBreak/>
        <w:t>актов, содержащих требования охраны труда в соответствии со спецификой деятельности организации;</w:t>
      </w:r>
    </w:p>
    <w:p w:rsidR="00BE5CB7" w:rsidRDefault="00BE5CB7" w:rsidP="00CF3B7F">
      <w:pPr>
        <w:numPr>
          <w:ilvl w:val="1"/>
          <w:numId w:val="5"/>
        </w:numPr>
        <w:spacing w:line="240" w:lineRule="auto"/>
        <w:ind w:left="108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proofErr w:type="gramStart"/>
      <w:r w:rsidR="000363B9" w:rsidRPr="00BE5CB7">
        <w:rPr>
          <w:rFonts w:ascii="Times New Roman" w:eastAsia="Times New Roman" w:hAnsi="Times New Roman" w:cs="Times New Roman"/>
          <w:color w:val="0D0D0D" w:themeColor="text1" w:themeTint="F2"/>
          <w:sz w:val="28"/>
          <w:szCs w:val="28"/>
          <w:lang w:eastAsia="ru-RU"/>
        </w:rPr>
        <w:t>обеспечивать</w:t>
      </w:r>
      <w:proofErr w:type="gramEnd"/>
      <w:r w:rsidR="000363B9" w:rsidRPr="00BE5CB7">
        <w:rPr>
          <w:rFonts w:ascii="Times New Roman" w:eastAsia="Times New Roman" w:hAnsi="Times New Roman" w:cs="Times New Roman"/>
          <w:color w:val="0D0D0D" w:themeColor="text1" w:themeTint="F2"/>
          <w:sz w:val="28"/>
          <w:szCs w:val="28"/>
          <w:lang w:eastAsia="ru-RU"/>
        </w:rPr>
        <w:t xml:space="preserve"> работникам равную оплату за труд равной ценности;</w:t>
      </w:r>
    </w:p>
    <w:p w:rsidR="000363B9"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выплачивать</w:t>
      </w:r>
      <w:proofErr w:type="gramEnd"/>
      <w:r w:rsidRPr="009C1405">
        <w:rPr>
          <w:rFonts w:ascii="Times New Roman" w:eastAsia="Times New Roman" w:hAnsi="Times New Roman" w:cs="Times New Roman"/>
          <w:color w:val="0D0D0D" w:themeColor="text1" w:themeTint="F2"/>
          <w:sz w:val="28"/>
          <w:szCs w:val="28"/>
          <w:lang w:eastAsia="ru-RU"/>
        </w:rPr>
        <w:t xml:space="preserve"> в полном размере причитающуюся работникам заработную плату в сроки</w:t>
      </w:r>
      <w:r>
        <w:rPr>
          <w:rFonts w:ascii="Times New Roman" w:eastAsia="Times New Roman" w:hAnsi="Times New Roman" w:cs="Times New Roman"/>
          <w:color w:val="0D0D0D" w:themeColor="text1" w:themeTint="F2"/>
          <w:sz w:val="28"/>
          <w:szCs w:val="28"/>
          <w:lang w:eastAsia="ru-RU"/>
        </w:rPr>
        <w:t>:</w:t>
      </w:r>
    </w:p>
    <w:p w:rsidR="000363B9" w:rsidRDefault="000363B9" w:rsidP="00CF3B7F">
      <w:pPr>
        <w:spacing w:before="100" w:beforeAutospacing="1" w:after="100" w:afterAutospacing="1" w:line="240" w:lineRule="auto"/>
        <w:ind w:left="108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за 1 половину месяца 20 числа,</w:t>
      </w:r>
    </w:p>
    <w:p w:rsidR="000363B9" w:rsidRPr="009C1405" w:rsidRDefault="000363B9" w:rsidP="00CF3B7F">
      <w:pPr>
        <w:spacing w:before="100" w:beforeAutospacing="1" w:after="100" w:afterAutospacing="1" w:line="240" w:lineRule="auto"/>
        <w:ind w:left="1080"/>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за 2 половину месяца 5 числа.</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обеспечивать</w:t>
      </w:r>
      <w:proofErr w:type="gramEnd"/>
      <w:r w:rsidRPr="009C1405">
        <w:rPr>
          <w:rFonts w:ascii="Times New Roman" w:eastAsia="Times New Roman" w:hAnsi="Times New Roman" w:cs="Times New Roman"/>
          <w:color w:val="0D0D0D" w:themeColor="text1" w:themeTint="F2"/>
          <w:sz w:val="28"/>
          <w:szCs w:val="28"/>
          <w:lang w:eastAsia="ru-RU"/>
        </w:rPr>
        <w:t xml:space="preserve"> материальную заинтересованность работников в результатах их личного труда и в общих итогах работы, правильное соотношение между ростом производительности труда и ростом заработной платы;</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возместить</w:t>
      </w:r>
      <w:proofErr w:type="gramEnd"/>
      <w:r w:rsidRPr="009C1405">
        <w:rPr>
          <w:rFonts w:ascii="Times New Roman" w:eastAsia="Times New Roman" w:hAnsi="Times New Roman" w:cs="Times New Roman"/>
          <w:color w:val="0D0D0D" w:themeColor="text1" w:themeTint="F2"/>
          <w:sz w:val="28"/>
          <w:szCs w:val="28"/>
          <w:lang w:eastAsia="ru-RU"/>
        </w:rPr>
        <w:t xml:space="preserve"> Работнику не полученный им заработок во всех случаях незаконного лишения его возможности трудиться;</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вести</w:t>
      </w:r>
      <w:proofErr w:type="gramEnd"/>
      <w:r w:rsidRPr="009C1405">
        <w:rPr>
          <w:rFonts w:ascii="Times New Roman" w:eastAsia="Times New Roman" w:hAnsi="Times New Roman" w:cs="Times New Roman"/>
          <w:color w:val="0D0D0D" w:themeColor="text1" w:themeTint="F2"/>
          <w:sz w:val="28"/>
          <w:szCs w:val="28"/>
          <w:lang w:eastAsia="ru-RU"/>
        </w:rPr>
        <w:t xml:space="preserve"> учет времени, фактически отработанного каждым работником;</w:t>
      </w:r>
    </w:p>
    <w:p w:rsidR="000363B9" w:rsidRPr="009C1405" w:rsidRDefault="000363B9" w:rsidP="00CF3B7F">
      <w:pPr>
        <w:numPr>
          <w:ilvl w:val="1"/>
          <w:numId w:val="5"/>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proofErr w:type="gramStart"/>
      <w:r w:rsidRPr="009C1405">
        <w:rPr>
          <w:rFonts w:ascii="Times New Roman" w:eastAsia="Times New Roman" w:hAnsi="Times New Roman" w:cs="Times New Roman"/>
          <w:color w:val="0D0D0D" w:themeColor="text1" w:themeTint="F2"/>
          <w:sz w:val="28"/>
          <w:szCs w:val="28"/>
          <w:lang w:eastAsia="ru-RU"/>
        </w:rPr>
        <w:t>вести</w:t>
      </w:r>
      <w:proofErr w:type="gramEnd"/>
      <w:r w:rsidRPr="009C1405">
        <w:rPr>
          <w:rFonts w:ascii="Times New Roman" w:eastAsia="Times New Roman" w:hAnsi="Times New Roman" w:cs="Times New Roman"/>
          <w:color w:val="0D0D0D" w:themeColor="text1" w:themeTint="F2"/>
          <w:sz w:val="28"/>
          <w:szCs w:val="28"/>
          <w:lang w:eastAsia="ru-RU"/>
        </w:rPr>
        <w:t xml:space="preserve"> коллективные переговоры, а также заключать коллективный договор в порядке, установленном Трудовым кодексом;</w:t>
      </w:r>
    </w:p>
    <w:p w:rsidR="000363B9" w:rsidRPr="00975C0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75C09">
        <w:rPr>
          <w:rFonts w:ascii="Times New Roman" w:eastAsia="Times New Roman" w:hAnsi="Times New Roman" w:cs="Times New Roman"/>
          <w:bCs/>
          <w:color w:val="0D0D0D" w:themeColor="text1" w:themeTint="F2"/>
          <w:sz w:val="28"/>
          <w:szCs w:val="28"/>
          <w:lang w:eastAsia="ru-RU"/>
        </w:rPr>
        <w:t xml:space="preserve">4.3. </w:t>
      </w:r>
      <w:r w:rsidRPr="00975C09">
        <w:rPr>
          <w:rFonts w:ascii="Times New Roman" w:eastAsia="Times New Roman" w:hAnsi="Times New Roman" w:cs="Times New Roman"/>
          <w:color w:val="0D0D0D" w:themeColor="text1" w:themeTint="F2"/>
          <w:sz w:val="28"/>
          <w:szCs w:val="28"/>
          <w:lang w:eastAsia="ru-RU"/>
        </w:rPr>
        <w:t>Ответственность сторон за нарушение трудового законодательства и иных нормативных правовых актов, содержащих нормы трудового права.</w:t>
      </w:r>
    </w:p>
    <w:p w:rsidR="000363B9" w:rsidRPr="009C1405" w:rsidRDefault="000363B9" w:rsidP="00CF3B7F">
      <w:pPr>
        <w:numPr>
          <w:ilvl w:val="0"/>
          <w:numId w:val="6"/>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гражданско-правовой, административной и уголовной ответственности.</w:t>
      </w:r>
    </w:p>
    <w:p w:rsidR="000363B9" w:rsidRPr="009C1405" w:rsidRDefault="000363B9" w:rsidP="00CF3B7F">
      <w:pPr>
        <w:numPr>
          <w:ilvl w:val="0"/>
          <w:numId w:val="6"/>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Соблюдение трудового законодательства является обязанностью, как Работника, так и Работодателя. Неисполнение этой обязанности влечет дисциплинарную ответственность. Если Работодатель причинил материальный ущерб Работнику, и наоборот, </w:t>
      </w:r>
      <w:proofErr w:type="spellStart"/>
      <w:r w:rsidRPr="009C1405">
        <w:rPr>
          <w:rFonts w:ascii="Times New Roman" w:eastAsia="Times New Roman" w:hAnsi="Times New Roman" w:cs="Times New Roman"/>
          <w:color w:val="0D0D0D" w:themeColor="text1" w:themeTint="F2"/>
          <w:sz w:val="28"/>
          <w:szCs w:val="28"/>
          <w:lang w:eastAsia="ru-RU"/>
        </w:rPr>
        <w:t>причинитель</w:t>
      </w:r>
      <w:proofErr w:type="spellEnd"/>
      <w:r w:rsidRPr="009C1405">
        <w:rPr>
          <w:rFonts w:ascii="Times New Roman" w:eastAsia="Times New Roman" w:hAnsi="Times New Roman" w:cs="Times New Roman"/>
          <w:color w:val="0D0D0D" w:themeColor="text1" w:themeTint="F2"/>
          <w:sz w:val="28"/>
          <w:szCs w:val="28"/>
          <w:lang w:eastAsia="ru-RU"/>
        </w:rPr>
        <w:t xml:space="preserve"> ущерба привлекается к материальной ответственности.</w:t>
      </w:r>
    </w:p>
    <w:p w:rsidR="000363B9" w:rsidRPr="009C1405" w:rsidRDefault="000363B9" w:rsidP="00CF3B7F">
      <w:pPr>
        <w:numPr>
          <w:ilvl w:val="0"/>
          <w:numId w:val="6"/>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Вред, причиненный Работнику в результате несчастных случаев или профессиональных заболеваний и не возмещенный в полном объеме по социальному страхованию, влечет ответственность Работодателя по нормам гражданского права.</w:t>
      </w:r>
    </w:p>
    <w:p w:rsidR="000363B9" w:rsidRPr="009C1405" w:rsidRDefault="000363B9" w:rsidP="00CF3B7F">
      <w:pPr>
        <w:numPr>
          <w:ilvl w:val="0"/>
          <w:numId w:val="6"/>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Руководители и иные должностные лица, виновные в нарушении должностного законодательства, правил и норм по охране труда, привлекаются к административной ответственности.</w:t>
      </w:r>
    </w:p>
    <w:p w:rsidR="000363B9" w:rsidRPr="009C1405" w:rsidRDefault="000363B9" w:rsidP="00CF3B7F">
      <w:pPr>
        <w:numPr>
          <w:ilvl w:val="0"/>
          <w:numId w:val="6"/>
        </w:num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За правонарушения в сфере труда, содержащие признаки преступлений, руководители и иные должностные лица наказываются в уголовном порядке.</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lastRenderedPageBreak/>
        <w:t>5. Рабочее время, время отдыха, отпуска</w:t>
      </w:r>
    </w:p>
    <w:p w:rsidR="000363B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5.1. В соответствии с действующим законодательством для работников Центра устанавливается пятидневная рабочая неделя продолжительностью 40 часов с двумя выходными днями (общи</w:t>
      </w:r>
      <w:r>
        <w:rPr>
          <w:rFonts w:ascii="Times New Roman" w:eastAsia="Times New Roman" w:hAnsi="Times New Roman" w:cs="Times New Roman"/>
          <w:color w:val="0D0D0D" w:themeColor="text1" w:themeTint="F2"/>
          <w:sz w:val="28"/>
          <w:szCs w:val="28"/>
          <w:lang w:eastAsia="ru-RU"/>
        </w:rPr>
        <w:t>е</w:t>
      </w:r>
      <w:r w:rsidRPr="009C1405">
        <w:rPr>
          <w:rFonts w:ascii="Times New Roman" w:eastAsia="Times New Roman" w:hAnsi="Times New Roman" w:cs="Times New Roman"/>
          <w:color w:val="0D0D0D" w:themeColor="text1" w:themeTint="F2"/>
          <w:sz w:val="28"/>
          <w:szCs w:val="28"/>
          <w:lang w:eastAsia="ru-RU"/>
        </w:rPr>
        <w:t xml:space="preserve"> выходн</w:t>
      </w:r>
      <w:r>
        <w:rPr>
          <w:rFonts w:ascii="Times New Roman" w:eastAsia="Times New Roman" w:hAnsi="Times New Roman" w:cs="Times New Roman"/>
          <w:color w:val="0D0D0D" w:themeColor="text1" w:themeTint="F2"/>
          <w:sz w:val="28"/>
          <w:szCs w:val="28"/>
          <w:lang w:eastAsia="ru-RU"/>
        </w:rPr>
        <w:t>ые</w:t>
      </w:r>
      <w:r w:rsidRPr="009C1405">
        <w:rPr>
          <w:rFonts w:ascii="Times New Roman" w:eastAsia="Times New Roman" w:hAnsi="Times New Roman" w:cs="Times New Roman"/>
          <w:color w:val="0D0D0D" w:themeColor="text1" w:themeTint="F2"/>
          <w:sz w:val="28"/>
          <w:szCs w:val="28"/>
          <w:lang w:eastAsia="ru-RU"/>
        </w:rPr>
        <w:t xml:space="preserve"> д</w:t>
      </w:r>
      <w:r>
        <w:rPr>
          <w:rFonts w:ascii="Times New Roman" w:eastAsia="Times New Roman" w:hAnsi="Times New Roman" w:cs="Times New Roman"/>
          <w:color w:val="0D0D0D" w:themeColor="text1" w:themeTint="F2"/>
          <w:sz w:val="28"/>
          <w:szCs w:val="28"/>
          <w:lang w:eastAsia="ru-RU"/>
        </w:rPr>
        <w:t>ни</w:t>
      </w:r>
      <w:r w:rsidRPr="009C1405">
        <w:rPr>
          <w:rFonts w:ascii="Times New Roman" w:eastAsia="Times New Roman" w:hAnsi="Times New Roman" w:cs="Times New Roman"/>
          <w:color w:val="0D0D0D" w:themeColor="text1" w:themeTint="F2"/>
          <w:sz w:val="28"/>
          <w:szCs w:val="28"/>
          <w:lang w:eastAsia="ru-RU"/>
        </w:rPr>
        <w:t xml:space="preserve"> </w:t>
      </w:r>
      <w:r>
        <w:rPr>
          <w:rFonts w:ascii="Times New Roman" w:eastAsia="Times New Roman" w:hAnsi="Times New Roman" w:cs="Times New Roman"/>
          <w:color w:val="0D0D0D" w:themeColor="text1" w:themeTint="F2"/>
          <w:sz w:val="28"/>
          <w:szCs w:val="28"/>
          <w:lang w:eastAsia="ru-RU"/>
        </w:rPr>
        <w:t xml:space="preserve">суббота </w:t>
      </w:r>
      <w:r w:rsidRPr="009C1405">
        <w:rPr>
          <w:rFonts w:ascii="Times New Roman" w:eastAsia="Times New Roman" w:hAnsi="Times New Roman" w:cs="Times New Roman"/>
          <w:color w:val="0D0D0D" w:themeColor="text1" w:themeTint="F2"/>
          <w:sz w:val="28"/>
          <w:szCs w:val="28"/>
          <w:lang w:eastAsia="ru-RU"/>
        </w:rPr>
        <w:t xml:space="preserve">-  воскресенье). Для работников, работающих на условиях совместительства, продолжительность работы не может превышать 20 часов в неделю. </w:t>
      </w:r>
    </w:p>
    <w:p w:rsidR="000363B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5206DE">
        <w:rPr>
          <w:rFonts w:ascii="Times New Roman" w:eastAsia="Times New Roman" w:hAnsi="Times New Roman" w:cs="Times New Roman"/>
          <w:color w:val="0D0D0D" w:themeColor="text1" w:themeTint="F2"/>
          <w:sz w:val="28"/>
          <w:szCs w:val="28"/>
          <w:lang w:eastAsia="ru-RU"/>
        </w:rPr>
        <w:t xml:space="preserve"> </w:t>
      </w:r>
      <w:r w:rsidRPr="009C1405">
        <w:rPr>
          <w:rFonts w:ascii="Times New Roman" w:eastAsia="Times New Roman" w:hAnsi="Times New Roman" w:cs="Times New Roman"/>
          <w:color w:val="0D0D0D" w:themeColor="text1" w:themeTint="F2"/>
          <w:sz w:val="28"/>
          <w:szCs w:val="28"/>
          <w:lang w:eastAsia="ru-RU"/>
        </w:rPr>
        <w:t xml:space="preserve">5.2. Продолжительность рабочего дня в </w:t>
      </w:r>
      <w:r w:rsidR="00121CED">
        <w:rPr>
          <w:rFonts w:ascii="Times New Roman" w:eastAsia="Times New Roman" w:hAnsi="Times New Roman" w:cs="Times New Roman"/>
          <w:color w:val="0D0D0D" w:themeColor="text1" w:themeTint="F2"/>
          <w:sz w:val="28"/>
          <w:szCs w:val="28"/>
          <w:lang w:eastAsia="ru-RU"/>
        </w:rPr>
        <w:t>Учреждении</w:t>
      </w:r>
      <w:r w:rsidRPr="009C1405">
        <w:rPr>
          <w:rFonts w:ascii="Times New Roman" w:eastAsia="Times New Roman" w:hAnsi="Times New Roman" w:cs="Times New Roman"/>
          <w:color w:val="0D0D0D" w:themeColor="text1" w:themeTint="F2"/>
          <w:sz w:val="28"/>
          <w:szCs w:val="28"/>
          <w:lang w:eastAsia="ru-RU"/>
        </w:rPr>
        <w:t xml:space="preserve"> установлена с 8-00 до 17-00, обеденный перерыв с 1</w:t>
      </w:r>
      <w:r>
        <w:rPr>
          <w:rFonts w:ascii="Times New Roman" w:eastAsia="Times New Roman" w:hAnsi="Times New Roman" w:cs="Times New Roman"/>
          <w:color w:val="0D0D0D" w:themeColor="text1" w:themeTint="F2"/>
          <w:sz w:val="28"/>
          <w:szCs w:val="28"/>
          <w:lang w:eastAsia="ru-RU"/>
        </w:rPr>
        <w:t>3</w:t>
      </w:r>
      <w:r w:rsidRPr="009C1405">
        <w:rPr>
          <w:rFonts w:ascii="Times New Roman" w:eastAsia="Times New Roman" w:hAnsi="Times New Roman" w:cs="Times New Roman"/>
          <w:color w:val="0D0D0D" w:themeColor="text1" w:themeTint="F2"/>
          <w:sz w:val="28"/>
          <w:szCs w:val="28"/>
          <w:lang w:eastAsia="ru-RU"/>
        </w:rPr>
        <w:t>-00 до 1</w:t>
      </w:r>
      <w:r>
        <w:rPr>
          <w:rFonts w:ascii="Times New Roman" w:eastAsia="Times New Roman" w:hAnsi="Times New Roman" w:cs="Times New Roman"/>
          <w:color w:val="0D0D0D" w:themeColor="text1" w:themeTint="F2"/>
          <w:sz w:val="28"/>
          <w:szCs w:val="28"/>
          <w:lang w:eastAsia="ru-RU"/>
        </w:rPr>
        <w:t>4-</w:t>
      </w:r>
      <w:r w:rsidRPr="009C1405">
        <w:rPr>
          <w:rFonts w:ascii="Times New Roman" w:eastAsia="Times New Roman" w:hAnsi="Times New Roman" w:cs="Times New Roman"/>
          <w:color w:val="0D0D0D" w:themeColor="text1" w:themeTint="F2"/>
          <w:sz w:val="28"/>
          <w:szCs w:val="28"/>
          <w:lang w:eastAsia="ru-RU"/>
        </w:rPr>
        <w:t>00.</w:t>
      </w:r>
    </w:p>
    <w:p w:rsidR="000363B9"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Pr>
          <w:rFonts w:ascii="Times New Roman" w:eastAsia="Times New Roman" w:hAnsi="Times New Roman" w:cs="Times New Roman"/>
          <w:color w:val="0D0D0D" w:themeColor="text1" w:themeTint="F2"/>
          <w:sz w:val="28"/>
          <w:szCs w:val="28"/>
          <w:lang w:eastAsia="ru-RU"/>
        </w:rPr>
        <w:t>5.3. Сокращённая продолжительность рабочего времени устанавливается:</w:t>
      </w:r>
    </w:p>
    <w:p w:rsidR="000363B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для работников, являющихся инвалидами 1 или 2 группы – не более 35 часов в неделю.</w:t>
      </w:r>
    </w:p>
    <w:p w:rsidR="000363B9"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Pr>
          <w:rFonts w:ascii="Times New Roman" w:eastAsia="Times New Roman" w:hAnsi="Times New Roman" w:cs="Times New Roman"/>
          <w:color w:val="0D0D0D" w:themeColor="text1" w:themeTint="F2"/>
          <w:sz w:val="28"/>
          <w:szCs w:val="28"/>
          <w:lang w:eastAsia="ru-RU"/>
        </w:rPr>
        <w:t>5.4.</w:t>
      </w:r>
      <w:r w:rsidR="000363B9" w:rsidRPr="00D459FE">
        <w:rPr>
          <w:rFonts w:ascii="Times New Roman" w:eastAsia="Times New Roman" w:hAnsi="Times New Roman" w:cs="Times New Roman"/>
          <w:color w:val="0D0D0D" w:themeColor="text1" w:themeTint="F2"/>
          <w:sz w:val="28"/>
          <w:szCs w:val="28"/>
          <w:lang w:eastAsia="ru-RU"/>
        </w:rPr>
        <w:t xml:space="preserve"> </w:t>
      </w:r>
      <w:r w:rsidR="000363B9">
        <w:rPr>
          <w:rFonts w:ascii="Times New Roman" w:eastAsia="Times New Roman" w:hAnsi="Times New Roman" w:cs="Times New Roman"/>
          <w:color w:val="0D0D0D" w:themeColor="text1" w:themeTint="F2"/>
          <w:sz w:val="28"/>
          <w:szCs w:val="28"/>
          <w:lang w:eastAsia="ru-RU"/>
        </w:rPr>
        <w:t xml:space="preserve">При сменной работе каждая группа работников должна производить работу в течение установленной продолжительности рабочего времени. Работники чередуются по сменам равномерно. Переход из одной смены в другую определяется графиком сменности, утвержденным руководителем учреждения. Выходные дни работникам, работающим по графикам сменности, предоставляются в различные дни недели поочередно. </w:t>
      </w:r>
    </w:p>
    <w:p w:rsidR="000363B9"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5.</w:t>
      </w:r>
      <w:r w:rsidR="000363B9">
        <w:rPr>
          <w:rFonts w:ascii="Times New Roman" w:eastAsia="Times New Roman" w:hAnsi="Times New Roman" w:cs="Times New Roman"/>
          <w:color w:val="0D0D0D" w:themeColor="text1" w:themeTint="F2"/>
          <w:sz w:val="28"/>
          <w:szCs w:val="28"/>
          <w:lang w:eastAsia="ru-RU"/>
        </w:rPr>
        <w:t>5</w:t>
      </w:r>
      <w:r w:rsidR="000363B9" w:rsidRPr="009C1405">
        <w:rPr>
          <w:rFonts w:ascii="Times New Roman" w:eastAsia="Times New Roman" w:hAnsi="Times New Roman" w:cs="Times New Roman"/>
          <w:color w:val="0D0D0D" w:themeColor="text1" w:themeTint="F2"/>
          <w:sz w:val="28"/>
          <w:szCs w:val="28"/>
          <w:lang w:eastAsia="ru-RU"/>
        </w:rPr>
        <w:t xml:space="preserve">. Для социальных работников </w:t>
      </w:r>
      <w:r w:rsidR="00121CED">
        <w:rPr>
          <w:rFonts w:ascii="Times New Roman" w:eastAsia="Times New Roman" w:hAnsi="Times New Roman" w:cs="Times New Roman"/>
          <w:color w:val="0D0D0D" w:themeColor="text1" w:themeTint="F2"/>
          <w:sz w:val="28"/>
          <w:szCs w:val="28"/>
          <w:lang w:eastAsia="ru-RU"/>
        </w:rPr>
        <w:t>Учреждения</w:t>
      </w:r>
      <w:r w:rsidR="000363B9" w:rsidRPr="009C1405">
        <w:rPr>
          <w:rFonts w:ascii="Times New Roman" w:eastAsia="Times New Roman" w:hAnsi="Times New Roman" w:cs="Times New Roman"/>
          <w:color w:val="0D0D0D" w:themeColor="text1" w:themeTint="F2"/>
          <w:sz w:val="28"/>
          <w:szCs w:val="28"/>
          <w:lang w:eastAsia="ru-RU"/>
        </w:rPr>
        <w:t>, с учетом специфики их трудов</w:t>
      </w:r>
      <w:r w:rsidR="00121CED">
        <w:rPr>
          <w:rFonts w:ascii="Times New Roman" w:eastAsia="Times New Roman" w:hAnsi="Times New Roman" w:cs="Times New Roman"/>
          <w:color w:val="0D0D0D" w:themeColor="text1" w:themeTint="F2"/>
          <w:sz w:val="28"/>
          <w:szCs w:val="28"/>
          <w:lang w:eastAsia="ru-RU"/>
        </w:rPr>
        <w:t xml:space="preserve">ой деятельности, рабочее время </w:t>
      </w:r>
      <w:r w:rsidR="000363B9" w:rsidRPr="009C1405">
        <w:rPr>
          <w:rFonts w:ascii="Times New Roman" w:eastAsia="Times New Roman" w:hAnsi="Times New Roman" w:cs="Times New Roman"/>
          <w:color w:val="0D0D0D" w:themeColor="text1" w:themeTint="F2"/>
          <w:sz w:val="28"/>
          <w:szCs w:val="28"/>
          <w:lang w:eastAsia="ru-RU"/>
        </w:rPr>
        <w:t>и рабочее место устанавливается согласно графику посещений обслуживаемых граждан при условии сохранения продолжительности рабочего дня.</w:t>
      </w:r>
    </w:p>
    <w:p w:rsidR="000363B9"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Pr>
          <w:rFonts w:ascii="Times New Roman" w:eastAsia="Times New Roman" w:hAnsi="Times New Roman" w:cs="Times New Roman"/>
          <w:color w:val="0D0D0D" w:themeColor="text1" w:themeTint="F2"/>
          <w:sz w:val="28"/>
          <w:szCs w:val="28"/>
          <w:lang w:eastAsia="ru-RU"/>
        </w:rPr>
        <w:t>5.6. Привлечение отдельных работников к работе в выходные и праздничные дни осуществляется на основании письменного приказа руководителя учреждения. Компенсация за работу в выходные и праздничные дни производится в соответствии с действующим законодательством.</w:t>
      </w:r>
    </w:p>
    <w:p w:rsidR="000363B9" w:rsidRPr="009C140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5.</w:t>
      </w:r>
      <w:r w:rsidR="000363B9">
        <w:rPr>
          <w:rFonts w:ascii="Times New Roman" w:eastAsia="Times New Roman" w:hAnsi="Times New Roman" w:cs="Times New Roman"/>
          <w:color w:val="0D0D0D" w:themeColor="text1" w:themeTint="F2"/>
          <w:sz w:val="28"/>
          <w:szCs w:val="28"/>
          <w:lang w:eastAsia="ru-RU"/>
        </w:rPr>
        <w:t>7.</w:t>
      </w:r>
      <w:r w:rsidR="000363B9" w:rsidRPr="009C1405">
        <w:rPr>
          <w:rFonts w:ascii="Times New Roman" w:eastAsia="Times New Roman" w:hAnsi="Times New Roman" w:cs="Times New Roman"/>
          <w:color w:val="0D0D0D" w:themeColor="text1" w:themeTint="F2"/>
          <w:sz w:val="28"/>
          <w:szCs w:val="28"/>
          <w:lang w:eastAsia="ru-RU"/>
        </w:rPr>
        <w:t xml:space="preserve"> Продолжительность рабочего дня, непосредственно предшествующего праздничному нерабочему дню, уменьшается на один час.</w:t>
      </w:r>
    </w:p>
    <w:p w:rsidR="000363B9" w:rsidRPr="00F2523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5.</w:t>
      </w:r>
      <w:r w:rsidR="000363B9">
        <w:rPr>
          <w:rFonts w:ascii="Times New Roman" w:eastAsia="Times New Roman" w:hAnsi="Times New Roman" w:cs="Times New Roman"/>
          <w:color w:val="0D0D0D" w:themeColor="text1" w:themeTint="F2"/>
          <w:sz w:val="28"/>
          <w:szCs w:val="28"/>
          <w:lang w:eastAsia="ru-RU"/>
        </w:rPr>
        <w:t>8.</w:t>
      </w:r>
      <w:r w:rsidR="000363B9" w:rsidRPr="009C1405">
        <w:rPr>
          <w:rFonts w:ascii="Times New Roman" w:eastAsia="Times New Roman" w:hAnsi="Times New Roman" w:cs="Times New Roman"/>
          <w:color w:val="0D0D0D" w:themeColor="text1" w:themeTint="F2"/>
          <w:sz w:val="28"/>
          <w:szCs w:val="28"/>
          <w:lang w:eastAsia="ru-RU"/>
        </w:rPr>
        <w:t xml:space="preserve"> Учет рабочего времени работников ведет</w:t>
      </w:r>
      <w:r w:rsidR="000363B9">
        <w:rPr>
          <w:rFonts w:ascii="Times New Roman" w:eastAsia="Times New Roman" w:hAnsi="Times New Roman" w:cs="Times New Roman"/>
          <w:color w:val="0D0D0D" w:themeColor="text1" w:themeTint="F2"/>
          <w:sz w:val="28"/>
          <w:szCs w:val="28"/>
          <w:lang w:eastAsia="ru-RU"/>
        </w:rPr>
        <w:t xml:space="preserve"> специалист по кадрам</w:t>
      </w:r>
      <w:r w:rsidR="000363B9" w:rsidRPr="009C1405">
        <w:rPr>
          <w:rFonts w:ascii="Times New Roman" w:eastAsia="Times New Roman" w:hAnsi="Times New Roman" w:cs="Times New Roman"/>
          <w:color w:val="0D0D0D" w:themeColor="text1" w:themeTint="F2"/>
          <w:sz w:val="28"/>
          <w:szCs w:val="28"/>
          <w:lang w:eastAsia="ru-RU"/>
        </w:rPr>
        <w:t xml:space="preserve">. </w:t>
      </w:r>
      <w:r w:rsidR="000363B9" w:rsidRPr="00F25235">
        <w:rPr>
          <w:rFonts w:ascii="Times New Roman" w:eastAsia="Times New Roman" w:hAnsi="Times New Roman" w:cs="Times New Roman"/>
          <w:color w:val="0D0D0D" w:themeColor="text1" w:themeTint="F2"/>
          <w:sz w:val="28"/>
          <w:szCs w:val="28"/>
          <w:lang w:eastAsia="ru-RU"/>
        </w:rPr>
        <w:t xml:space="preserve">Табель учета рабочего времени работников, утвержденный директором </w:t>
      </w:r>
      <w:r w:rsidR="00121CED">
        <w:rPr>
          <w:rFonts w:ascii="Times New Roman" w:eastAsia="Times New Roman" w:hAnsi="Times New Roman" w:cs="Times New Roman"/>
          <w:color w:val="0D0D0D" w:themeColor="text1" w:themeTint="F2"/>
          <w:sz w:val="28"/>
          <w:szCs w:val="28"/>
          <w:lang w:eastAsia="ru-RU"/>
        </w:rPr>
        <w:t>Учреждения</w:t>
      </w:r>
      <w:r w:rsidR="000363B9" w:rsidRPr="00F25235">
        <w:rPr>
          <w:rFonts w:ascii="Times New Roman" w:eastAsia="Times New Roman" w:hAnsi="Times New Roman" w:cs="Times New Roman"/>
          <w:color w:val="0D0D0D" w:themeColor="text1" w:themeTint="F2"/>
          <w:sz w:val="28"/>
          <w:szCs w:val="28"/>
          <w:lang w:eastAsia="ru-RU"/>
        </w:rPr>
        <w:t xml:space="preserve"> представляется в бухгалтерию 25 числа каждого месяца</w:t>
      </w:r>
      <w:r w:rsidR="000363B9">
        <w:rPr>
          <w:rFonts w:ascii="Times New Roman" w:eastAsia="Times New Roman" w:hAnsi="Times New Roman" w:cs="Times New Roman"/>
          <w:color w:val="0D0D0D" w:themeColor="text1" w:themeTint="F2"/>
          <w:sz w:val="28"/>
          <w:szCs w:val="28"/>
          <w:lang w:eastAsia="ru-RU"/>
        </w:rPr>
        <w:t>.</w:t>
      </w:r>
    </w:p>
    <w:p w:rsidR="000363B9" w:rsidRPr="009C140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5.</w:t>
      </w:r>
      <w:r w:rsidR="000363B9">
        <w:rPr>
          <w:rFonts w:ascii="Times New Roman" w:eastAsia="Times New Roman" w:hAnsi="Times New Roman" w:cs="Times New Roman"/>
          <w:color w:val="0D0D0D" w:themeColor="text1" w:themeTint="F2"/>
          <w:sz w:val="28"/>
          <w:szCs w:val="28"/>
          <w:lang w:eastAsia="ru-RU"/>
        </w:rPr>
        <w:t>9.</w:t>
      </w:r>
      <w:r w:rsidR="000363B9" w:rsidRPr="009C1405">
        <w:rPr>
          <w:rFonts w:ascii="Times New Roman" w:eastAsia="Times New Roman" w:hAnsi="Times New Roman" w:cs="Times New Roman"/>
          <w:color w:val="0D0D0D" w:themeColor="text1" w:themeTint="F2"/>
          <w:sz w:val="28"/>
          <w:szCs w:val="28"/>
          <w:lang w:eastAsia="ru-RU"/>
        </w:rPr>
        <w:t xml:space="preserve"> Работодатель обязан отстранить от работы (не допускать к работе) работника:</w:t>
      </w:r>
    </w:p>
    <w:p w:rsidR="000363B9" w:rsidRPr="009C1405" w:rsidRDefault="00121CED"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Pr>
          <w:rFonts w:ascii="Times New Roman" w:eastAsia="Times New Roman" w:hAnsi="Times New Roman" w:cs="Times New Roman"/>
          <w:color w:val="0D0D0D" w:themeColor="text1" w:themeTint="F2"/>
          <w:sz w:val="28"/>
          <w:szCs w:val="28"/>
          <w:lang w:eastAsia="ru-RU"/>
        </w:rPr>
        <w:t>пришедшего</w:t>
      </w:r>
      <w:proofErr w:type="gramEnd"/>
      <w:r w:rsidR="000363B9" w:rsidRPr="009C1405">
        <w:rPr>
          <w:rFonts w:ascii="Times New Roman" w:eastAsia="Times New Roman" w:hAnsi="Times New Roman" w:cs="Times New Roman"/>
          <w:color w:val="0D0D0D" w:themeColor="text1" w:themeTint="F2"/>
          <w:sz w:val="28"/>
          <w:szCs w:val="28"/>
          <w:lang w:eastAsia="ru-RU"/>
        </w:rPr>
        <w:t xml:space="preserve"> на работ</w:t>
      </w:r>
      <w:r>
        <w:rPr>
          <w:rFonts w:ascii="Times New Roman" w:eastAsia="Times New Roman" w:hAnsi="Times New Roman" w:cs="Times New Roman"/>
          <w:color w:val="0D0D0D" w:themeColor="text1" w:themeTint="F2"/>
          <w:sz w:val="28"/>
          <w:szCs w:val="28"/>
          <w:lang w:eastAsia="ru-RU"/>
        </w:rPr>
        <w:t>у</w:t>
      </w:r>
      <w:r w:rsidR="000363B9" w:rsidRPr="009C1405">
        <w:rPr>
          <w:rFonts w:ascii="Times New Roman" w:eastAsia="Times New Roman" w:hAnsi="Times New Roman" w:cs="Times New Roman"/>
          <w:color w:val="0D0D0D" w:themeColor="text1" w:themeTint="F2"/>
          <w:sz w:val="28"/>
          <w:szCs w:val="28"/>
          <w:lang w:eastAsia="ru-RU"/>
        </w:rPr>
        <w:t xml:space="preserve"> в состоянии алкогольного, наркотического или иного токсического опьянения;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lastRenderedPageBreak/>
        <w:t>не</w:t>
      </w:r>
      <w:proofErr w:type="gramEnd"/>
      <w:r w:rsidRPr="009C1405">
        <w:rPr>
          <w:rFonts w:ascii="Times New Roman" w:eastAsia="Times New Roman" w:hAnsi="Times New Roman" w:cs="Times New Roman"/>
          <w:color w:val="0D0D0D" w:themeColor="text1" w:themeTint="F2"/>
          <w:sz w:val="28"/>
          <w:szCs w:val="28"/>
          <w:lang w:eastAsia="ru-RU"/>
        </w:rPr>
        <w:t xml:space="preserve"> прошедшего в установленном </w:t>
      </w:r>
      <w:hyperlink r:id="rId22" w:history="1">
        <w:r w:rsidRPr="003117E0">
          <w:rPr>
            <w:rFonts w:ascii="Times New Roman" w:eastAsia="Times New Roman" w:hAnsi="Times New Roman" w:cs="Times New Roman"/>
            <w:color w:val="0D0D0D" w:themeColor="text1" w:themeTint="F2"/>
            <w:sz w:val="28"/>
            <w:szCs w:val="28"/>
            <w:lang w:eastAsia="ru-RU"/>
          </w:rPr>
          <w:t>порядке</w:t>
        </w:r>
      </w:hyperlink>
      <w:r w:rsidRPr="009C1405">
        <w:rPr>
          <w:rFonts w:ascii="Times New Roman" w:eastAsia="Times New Roman" w:hAnsi="Times New Roman" w:cs="Times New Roman"/>
          <w:color w:val="0D0D0D" w:themeColor="text1" w:themeTint="F2"/>
          <w:sz w:val="28"/>
          <w:szCs w:val="28"/>
          <w:lang w:eastAsia="ru-RU"/>
        </w:rPr>
        <w:t xml:space="preserve"> обучение и проверку знаний и навыков в области охраны труда;</w:t>
      </w:r>
    </w:p>
    <w:p w:rsidR="000363B9"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не</w:t>
      </w:r>
      <w:proofErr w:type="gramEnd"/>
      <w:r w:rsidRPr="009C1405">
        <w:rPr>
          <w:rFonts w:ascii="Times New Roman" w:eastAsia="Times New Roman" w:hAnsi="Times New Roman" w:cs="Times New Roman"/>
          <w:color w:val="0D0D0D" w:themeColor="text1" w:themeTint="F2"/>
          <w:sz w:val="28"/>
          <w:szCs w:val="28"/>
          <w:lang w:eastAsia="ru-RU"/>
        </w:rPr>
        <w:t xml:space="preserve"> прошедшего в установленном порядке обязательный медицинский осмотр (обследование)</w:t>
      </w:r>
      <w:r>
        <w:rPr>
          <w:rFonts w:ascii="Times New Roman" w:eastAsia="Times New Roman" w:hAnsi="Times New Roman" w:cs="Times New Roman"/>
          <w:color w:val="0D0D0D" w:themeColor="text1" w:themeTint="F2"/>
          <w:sz w:val="28"/>
          <w:szCs w:val="28"/>
          <w:lang w:eastAsia="ru-RU"/>
        </w:rPr>
        <w:t>;</w:t>
      </w:r>
      <w:r w:rsidRPr="009C1405">
        <w:rPr>
          <w:rFonts w:ascii="Times New Roman" w:eastAsia="Times New Roman" w:hAnsi="Times New Roman" w:cs="Times New Roman"/>
          <w:color w:val="0D0D0D" w:themeColor="text1" w:themeTint="F2"/>
          <w:sz w:val="28"/>
          <w:szCs w:val="28"/>
          <w:lang w:eastAsia="ru-RU"/>
        </w:rPr>
        <w:t xml:space="preserve">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при</w:t>
      </w:r>
      <w:proofErr w:type="gramEnd"/>
      <w:r w:rsidRPr="009C1405">
        <w:rPr>
          <w:rFonts w:ascii="Times New Roman" w:eastAsia="Times New Roman" w:hAnsi="Times New Roman" w:cs="Times New Roman"/>
          <w:color w:val="0D0D0D" w:themeColor="text1" w:themeTint="F2"/>
          <w:sz w:val="28"/>
          <w:szCs w:val="28"/>
          <w:lang w:eastAsia="ru-RU"/>
        </w:rPr>
        <w:t xml:space="preserve"> выявлении в соответствии с медицинским заключением, выданным в </w:t>
      </w:r>
      <w:hyperlink r:id="rId23" w:history="1">
        <w:r w:rsidRPr="00121CED">
          <w:rPr>
            <w:rFonts w:ascii="Times New Roman" w:eastAsia="Times New Roman" w:hAnsi="Times New Roman" w:cs="Times New Roman"/>
            <w:color w:val="0D0D0D" w:themeColor="text1" w:themeTint="F2"/>
            <w:sz w:val="28"/>
            <w:szCs w:val="28"/>
            <w:lang w:eastAsia="ru-RU"/>
          </w:rPr>
          <w:t>порядке</w:t>
        </w:r>
      </w:hyperlink>
      <w:r w:rsidRPr="009C1405">
        <w:rPr>
          <w:rFonts w:ascii="Times New Roman" w:eastAsia="Times New Roman" w:hAnsi="Times New Roman" w:cs="Times New Roman"/>
          <w:color w:val="0D0D0D" w:themeColor="text1" w:themeTint="F2"/>
          <w:sz w:val="28"/>
          <w:szCs w:val="28"/>
          <w:lang w:eastAsia="ru-RU"/>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по</w:t>
      </w:r>
      <w:proofErr w:type="gramEnd"/>
      <w:r w:rsidRPr="009C1405">
        <w:rPr>
          <w:rFonts w:ascii="Times New Roman" w:eastAsia="Times New Roman" w:hAnsi="Times New Roman" w:cs="Times New Roman"/>
          <w:color w:val="0D0D0D" w:themeColor="text1" w:themeTint="F2"/>
          <w:sz w:val="28"/>
          <w:szCs w:val="28"/>
          <w:lang w:eastAsia="ru-RU"/>
        </w:rPr>
        <w:t xml:space="preserve"> требованию органов или должностных лиц, уполномоченных федеральными законами и иными нормативными правовыми актами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в</w:t>
      </w:r>
      <w:proofErr w:type="gramEnd"/>
      <w:r w:rsidRPr="009C1405">
        <w:rPr>
          <w:rFonts w:ascii="Times New Roman" w:eastAsia="Times New Roman" w:hAnsi="Times New Roman" w:cs="Times New Roman"/>
          <w:color w:val="0D0D0D" w:themeColor="text1" w:themeTint="F2"/>
          <w:sz w:val="28"/>
          <w:szCs w:val="28"/>
          <w:lang w:eastAsia="ru-RU"/>
        </w:rPr>
        <w:t xml:space="preserve">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0363B9" w:rsidRPr="009C140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Pr>
          <w:rFonts w:ascii="Times New Roman" w:eastAsia="Times New Roman" w:hAnsi="Times New Roman" w:cs="Times New Roman"/>
          <w:color w:val="0D0D0D" w:themeColor="text1" w:themeTint="F2"/>
          <w:sz w:val="28"/>
          <w:szCs w:val="28"/>
          <w:lang w:eastAsia="ru-RU"/>
        </w:rPr>
        <w:t>5</w:t>
      </w:r>
      <w:r w:rsidR="000363B9" w:rsidRPr="009C1405">
        <w:rPr>
          <w:rFonts w:ascii="Times New Roman" w:eastAsia="Times New Roman" w:hAnsi="Times New Roman" w:cs="Times New Roman"/>
          <w:color w:val="0D0D0D" w:themeColor="text1" w:themeTint="F2"/>
          <w:sz w:val="28"/>
          <w:szCs w:val="28"/>
          <w:lang w:eastAsia="ru-RU"/>
        </w:rPr>
        <w:t>.</w:t>
      </w:r>
      <w:r w:rsidR="000363B9">
        <w:rPr>
          <w:rFonts w:ascii="Times New Roman" w:eastAsia="Times New Roman" w:hAnsi="Times New Roman" w:cs="Times New Roman"/>
          <w:color w:val="0D0D0D" w:themeColor="text1" w:themeTint="F2"/>
          <w:sz w:val="28"/>
          <w:szCs w:val="28"/>
          <w:lang w:eastAsia="ru-RU"/>
        </w:rPr>
        <w:t>10.</w:t>
      </w:r>
      <w:r w:rsidR="000363B9" w:rsidRPr="009C1405">
        <w:rPr>
          <w:rFonts w:ascii="Times New Roman" w:eastAsia="Times New Roman" w:hAnsi="Times New Roman" w:cs="Times New Roman"/>
          <w:color w:val="0D0D0D" w:themeColor="text1" w:themeTint="F2"/>
          <w:sz w:val="28"/>
          <w:szCs w:val="28"/>
          <w:lang w:eastAsia="ru-RU"/>
        </w:rPr>
        <w:t xml:space="preserve"> Работодатель представляет работникам </w:t>
      </w:r>
      <w:r w:rsidR="00121CED">
        <w:rPr>
          <w:rFonts w:ascii="Times New Roman" w:eastAsia="Times New Roman" w:hAnsi="Times New Roman" w:cs="Times New Roman"/>
          <w:color w:val="0D0D0D" w:themeColor="text1" w:themeTint="F2"/>
          <w:sz w:val="28"/>
          <w:szCs w:val="28"/>
          <w:lang w:eastAsia="ru-RU"/>
        </w:rPr>
        <w:t>Учреждения</w:t>
      </w:r>
      <w:r w:rsidR="000363B9" w:rsidRPr="009C1405">
        <w:rPr>
          <w:rFonts w:ascii="Times New Roman" w:eastAsia="Times New Roman" w:hAnsi="Times New Roman" w:cs="Times New Roman"/>
          <w:color w:val="0D0D0D" w:themeColor="text1" w:themeTint="F2"/>
          <w:sz w:val="28"/>
          <w:szCs w:val="28"/>
          <w:lang w:eastAsia="ru-RU"/>
        </w:rPr>
        <w:t xml:space="preserve"> следующие виды отпусков:</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основной ежегодный оплачиваемый отпуск продолжительностью 28 календарных дней.</w:t>
      </w:r>
    </w:p>
    <w:p w:rsidR="000363B9" w:rsidRPr="005525BF" w:rsidRDefault="000363B9" w:rsidP="00CF3B7F">
      <w:pPr>
        <w:jc w:val="both"/>
        <w:rPr>
          <w:rFonts w:ascii="Times New Roman" w:eastAsia="Times New Roman" w:hAnsi="Times New Roman" w:cs="Times New Roman"/>
          <w:b/>
          <w:bCs/>
          <w:sz w:val="20"/>
          <w:szCs w:val="20"/>
          <w:lang w:eastAsia="ru-RU"/>
        </w:rPr>
      </w:pPr>
      <w:r w:rsidRPr="009C1405">
        <w:rPr>
          <w:rFonts w:ascii="Times New Roman" w:eastAsia="Times New Roman" w:hAnsi="Times New Roman" w:cs="Times New Roman"/>
          <w:color w:val="0D0D0D" w:themeColor="text1" w:themeTint="F2"/>
          <w:sz w:val="28"/>
          <w:szCs w:val="28"/>
          <w:lang w:eastAsia="ru-RU"/>
        </w:rPr>
        <w:t xml:space="preserve">- </w:t>
      </w:r>
      <w:r w:rsidRPr="005525BF">
        <w:rPr>
          <w:rFonts w:ascii="Times New Roman" w:eastAsia="Times New Roman" w:hAnsi="Times New Roman" w:cs="Times New Roman"/>
          <w:bCs/>
          <w:sz w:val="28"/>
          <w:szCs w:val="28"/>
          <w:lang w:eastAsia="ru-RU"/>
        </w:rPr>
        <w:t>Дополнительный отпуск на основании статьи 19 п.4 к Закону РФ от 15 мая 1991г.</w:t>
      </w:r>
      <w:r>
        <w:rPr>
          <w:rFonts w:ascii="Times New Roman" w:eastAsia="Times New Roman" w:hAnsi="Times New Roman" w:cs="Times New Roman"/>
          <w:bCs/>
          <w:sz w:val="28"/>
          <w:szCs w:val="28"/>
          <w:lang w:eastAsia="ru-RU"/>
        </w:rPr>
        <w:t xml:space="preserve"> </w:t>
      </w:r>
      <w:r w:rsidRPr="005525BF">
        <w:rPr>
          <w:rFonts w:ascii="Times New Roman" w:eastAsia="Times New Roman" w:hAnsi="Times New Roman" w:cs="Times New Roman"/>
          <w:bCs/>
          <w:sz w:val="28"/>
          <w:szCs w:val="28"/>
          <w:lang w:eastAsia="ru-RU"/>
        </w:rPr>
        <w:t xml:space="preserve"> №1244-1"О социальной защите граждан, подвергшихся воздействию </w:t>
      </w:r>
      <w:r w:rsidRPr="005525BF">
        <w:rPr>
          <w:rFonts w:ascii="Times New Roman" w:eastAsia="Times New Roman" w:hAnsi="Times New Roman" w:cs="Times New Roman"/>
          <w:bCs/>
          <w:sz w:val="28"/>
          <w:szCs w:val="28"/>
          <w:lang w:eastAsia="ru-RU"/>
        </w:rPr>
        <w:lastRenderedPageBreak/>
        <w:t>радиации вследствие катастрофы на Чернобыльской АЭС"</w:t>
      </w:r>
      <w:r>
        <w:rPr>
          <w:rFonts w:ascii="Times New Roman" w:eastAsia="Times New Roman" w:hAnsi="Times New Roman" w:cs="Times New Roman"/>
          <w:bCs/>
          <w:sz w:val="28"/>
          <w:szCs w:val="28"/>
          <w:lang w:eastAsia="ru-RU"/>
        </w:rPr>
        <w:t xml:space="preserve"> </w:t>
      </w:r>
      <w:r w:rsidRPr="005525BF">
        <w:rPr>
          <w:rFonts w:ascii="Times New Roman" w:eastAsia="Times New Roman" w:hAnsi="Times New Roman" w:cs="Times New Roman"/>
          <w:color w:val="0D0D0D" w:themeColor="text1" w:themeTint="F2"/>
          <w:sz w:val="28"/>
          <w:szCs w:val="28"/>
          <w:lang w:eastAsia="ru-RU"/>
        </w:rPr>
        <w:t>7 календарных дней</w:t>
      </w:r>
      <w:r w:rsidRPr="005525BF">
        <w:rPr>
          <w:rFonts w:ascii="Times New Roman" w:eastAsia="Times New Roman" w:hAnsi="Times New Roman" w:cs="Times New Roman"/>
          <w:bCs/>
          <w:sz w:val="28"/>
          <w:szCs w:val="28"/>
          <w:lang w:eastAsia="ru-RU"/>
        </w:rPr>
        <w:t>.</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363B9"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w:t>
      </w:r>
      <w:r w:rsidR="00427A45">
        <w:rPr>
          <w:rFonts w:ascii="Times New Roman" w:eastAsia="Times New Roman" w:hAnsi="Times New Roman" w:cs="Times New Roman"/>
          <w:color w:val="0D0D0D" w:themeColor="text1" w:themeTint="F2"/>
          <w:sz w:val="28"/>
          <w:szCs w:val="28"/>
          <w:lang w:eastAsia="ru-RU"/>
        </w:rPr>
        <w:t>5</w:t>
      </w:r>
      <w:r w:rsidR="000363B9" w:rsidRPr="009C1405">
        <w:rPr>
          <w:rFonts w:ascii="Times New Roman" w:eastAsia="Times New Roman" w:hAnsi="Times New Roman" w:cs="Times New Roman"/>
          <w:color w:val="0D0D0D" w:themeColor="text1" w:themeTint="F2"/>
          <w:sz w:val="28"/>
          <w:szCs w:val="28"/>
          <w:lang w:eastAsia="ru-RU"/>
        </w:rPr>
        <w:t>.1</w:t>
      </w:r>
      <w:r w:rsidR="000363B9">
        <w:rPr>
          <w:rFonts w:ascii="Times New Roman" w:eastAsia="Times New Roman" w:hAnsi="Times New Roman" w:cs="Times New Roman"/>
          <w:color w:val="0D0D0D" w:themeColor="text1" w:themeTint="F2"/>
          <w:sz w:val="28"/>
          <w:szCs w:val="28"/>
          <w:lang w:eastAsia="ru-RU"/>
        </w:rPr>
        <w:t>1</w:t>
      </w:r>
      <w:r w:rsidR="000363B9" w:rsidRPr="009C1405">
        <w:rPr>
          <w:rFonts w:ascii="Times New Roman" w:eastAsia="Times New Roman" w:hAnsi="Times New Roman" w:cs="Times New Roman"/>
          <w:color w:val="0D0D0D" w:themeColor="text1" w:themeTint="F2"/>
          <w:sz w:val="28"/>
          <w:szCs w:val="28"/>
          <w:lang w:eastAsia="ru-RU"/>
        </w:rPr>
        <w:t>. Предоставление отпусков осуществляется по графику отпусков, являющемуся обязательным для Работодателя и Работников, на основании письменных заявлений работников.</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5.1</w:t>
      </w:r>
      <w:r>
        <w:rPr>
          <w:rFonts w:ascii="Times New Roman" w:eastAsia="Times New Roman" w:hAnsi="Times New Roman" w:cs="Times New Roman"/>
          <w:color w:val="0D0D0D" w:themeColor="text1" w:themeTint="F2"/>
          <w:sz w:val="28"/>
          <w:szCs w:val="28"/>
          <w:lang w:eastAsia="ru-RU"/>
        </w:rPr>
        <w:t>2</w:t>
      </w:r>
      <w:r w:rsidRPr="009C1405">
        <w:rPr>
          <w:rFonts w:ascii="Times New Roman" w:eastAsia="Times New Roman" w:hAnsi="Times New Roman" w:cs="Times New Roman"/>
          <w:color w:val="0D0D0D" w:themeColor="text1" w:themeTint="F2"/>
          <w:sz w:val="28"/>
          <w:szCs w:val="28"/>
          <w:lang w:eastAsia="ru-RU"/>
        </w:rPr>
        <w:t>. Перенос отпуска и отзыв из отпуска допускаются в исключительных случаях и в порядке, установленных Трудовым кодексом Российской Федерации            </w:t>
      </w:r>
    </w:p>
    <w:p w:rsidR="000363B9" w:rsidRPr="009C1405" w:rsidRDefault="00CF3B7F"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r w:rsidR="000363B9" w:rsidRPr="009C1405">
        <w:rPr>
          <w:rFonts w:ascii="Times New Roman" w:eastAsia="Times New Roman" w:hAnsi="Times New Roman" w:cs="Times New Roman"/>
          <w:b/>
          <w:bCs/>
          <w:color w:val="0D0D0D" w:themeColor="text1" w:themeTint="F2"/>
          <w:sz w:val="28"/>
          <w:szCs w:val="28"/>
          <w:lang w:eastAsia="ru-RU"/>
        </w:rPr>
        <w:t>6. Поощрения за успехи в работе</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6</w:t>
      </w:r>
      <w:r w:rsidR="000363B9" w:rsidRPr="009C1405">
        <w:rPr>
          <w:rFonts w:ascii="Times New Roman" w:eastAsia="Times New Roman" w:hAnsi="Times New Roman" w:cs="Times New Roman"/>
          <w:color w:val="0D0D0D" w:themeColor="text1" w:themeTint="F2"/>
          <w:sz w:val="28"/>
          <w:szCs w:val="28"/>
          <w:lang w:eastAsia="ru-RU"/>
        </w:rPr>
        <w:t>.1. За образцовое выполнение трудовых обязанностей, повышение эффективности и качества работы, улучшение качества предоставления социальных услуг, продолжительную и безупречную работу, новаторство в труде и за другие достижения в работе применяются следующие поощрения:</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объявление благодарности;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награждение ценным подарком;</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награждение Почетной грамотой;</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выдача премии;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иные виды.</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Допускается одновременное применение к Работнику нескольких поощрений.</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6.2. Поощрения объявляются приказом по организации, доводятся до сведения работников</w:t>
      </w:r>
      <w:r w:rsidR="000363B9">
        <w:rPr>
          <w:rFonts w:ascii="Times New Roman" w:eastAsia="Times New Roman" w:hAnsi="Times New Roman" w:cs="Times New Roman"/>
          <w:color w:val="0D0D0D" w:themeColor="text1" w:themeTint="F2"/>
          <w:sz w:val="28"/>
          <w:szCs w:val="28"/>
          <w:lang w:eastAsia="ru-RU"/>
        </w:rPr>
        <w:t>.</w:t>
      </w:r>
      <w:r w:rsidR="000363B9" w:rsidRPr="009C1405">
        <w:rPr>
          <w:rFonts w:ascii="Times New Roman" w:eastAsia="Times New Roman" w:hAnsi="Times New Roman" w:cs="Times New Roman"/>
          <w:color w:val="0D0D0D" w:themeColor="text1" w:themeTint="F2"/>
          <w:sz w:val="28"/>
          <w:szCs w:val="28"/>
          <w:lang w:eastAsia="ru-RU"/>
        </w:rPr>
        <w:t>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7. Ответственность Работника.</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7.1. Работодатель имеет право привлечь Работника к дисциплинарной и материальной ответственности.</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7.2.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w:t>
      </w:r>
      <w:r w:rsidR="000363B9" w:rsidRPr="009C1405">
        <w:rPr>
          <w:rFonts w:ascii="Times New Roman" w:eastAsia="Times New Roman" w:hAnsi="Times New Roman" w:cs="Times New Roman"/>
          <w:color w:val="0D0D0D" w:themeColor="text1" w:themeTint="F2"/>
          <w:sz w:val="28"/>
          <w:szCs w:val="28"/>
          <w:lang w:eastAsia="ru-RU"/>
        </w:rPr>
        <w:lastRenderedPageBreak/>
        <w:t>дисциплинарные взыскания в порядке, предусмотренном Трудовым кодексом РФ:</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замечание;</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выговор;</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увольнение по соответствующим основаниям.</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7.3. За каждый дисциплинарный проступок может быть применено только одно дисциплинарное взыскание.</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7.4. Дисциплинарное взыскание в виде увольнения может быть применено к Работникам согласно соответствующим статьям Трудового кодекса РФ, а именно:</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а</w:t>
      </w:r>
      <w:proofErr w:type="gramEnd"/>
      <w:r w:rsidRPr="009C1405">
        <w:rPr>
          <w:rFonts w:ascii="Times New Roman" w:eastAsia="Times New Roman" w:hAnsi="Times New Roman" w:cs="Times New Roman"/>
          <w:color w:val="0D0D0D" w:themeColor="text1" w:themeTint="F2"/>
          <w:sz w:val="28"/>
          <w:szCs w:val="28"/>
          <w:lang w:eastAsia="ru-RU"/>
        </w:rPr>
        <w:t>) за неоднократное неисполнение Работником без уважительных причин трудовых обязанностей, если он имеет дисциплинарное взыскание (п. 5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прогул, то есть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 (подп. «а» п. 6 ч. 1 ст.81);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появление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(подп. «б» п. 6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(подп. «в» п. 6 ч.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(подп. «г» п. 6 ч.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 установленное комиссией по охране труда или уполномоченным по охране труда нарушение работником требований охраны труда, если это нарушение повлекло за собой тяжкие последствия (несчастный случай на производстве, </w:t>
      </w:r>
      <w:r w:rsidRPr="009C1405">
        <w:rPr>
          <w:rFonts w:ascii="Times New Roman" w:eastAsia="Times New Roman" w:hAnsi="Times New Roman" w:cs="Times New Roman"/>
          <w:color w:val="0D0D0D" w:themeColor="text1" w:themeTint="F2"/>
          <w:sz w:val="28"/>
          <w:szCs w:val="28"/>
          <w:lang w:eastAsia="ru-RU"/>
        </w:rPr>
        <w:lastRenderedPageBreak/>
        <w:t>авария, катастрофа) либо заведомо создавало реальную угрозу наступления таких последствий (подп. «д» п. 6. ч.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 1 ст. 81), если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принятие необоснованного решения руководителем организации (структурного подразделения), главным бухгалтером, повлекшего за собой нарушение сохранности имущества, неправомерное его использование или иной ущерб имуществу организации (п. 9 ч.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однократное грубое нарушение руководителем организации (структурного подразделения), своих трудовых обязанностей (п. 10 ч. 1 ст. 81);</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представления работником работодателю подложных документов при заключении трудового договора.</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7.5. Дисциплинарное взыскание может быть применено за нарушение работником трудовой дисциплины, должностных инструкций, положений, приказов руководителя, если работник действовал умышленно или по неосторожности.</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7.6.Виновным нарушением трудовой дисциплины следует считать отсутствие работника без уважительных причин на работе более 4-х часов подряд в течение рабочего дня, в т. ч. нахождение без уважительных причин не на своем рабочем месте.</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7.7. Виновным нарушением трудовой дисциплины следует считать отказ работника без уважительных причин от заключения договора о полной материальной ответственности за сохранность материальных ценностей, если это составляет его основную трудовую функцию, отказ без уважительных причин от медицинского освидетельствования, а также отказ от прохождения в рабочее время учебы по технике безопасности.</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w:t>
      </w:r>
      <w:r w:rsidR="000363B9">
        <w:rPr>
          <w:rFonts w:ascii="Times New Roman" w:eastAsia="Times New Roman" w:hAnsi="Times New Roman" w:cs="Times New Roman"/>
          <w:color w:val="0D0D0D" w:themeColor="text1" w:themeTint="F2"/>
          <w:sz w:val="28"/>
          <w:szCs w:val="28"/>
          <w:lang w:eastAsia="ru-RU"/>
        </w:rPr>
        <w:t>8</w:t>
      </w:r>
      <w:r w:rsidR="000363B9" w:rsidRPr="009C1405">
        <w:rPr>
          <w:rFonts w:ascii="Times New Roman" w:eastAsia="Times New Roman" w:hAnsi="Times New Roman" w:cs="Times New Roman"/>
          <w:color w:val="0D0D0D" w:themeColor="text1" w:themeTint="F2"/>
          <w:sz w:val="28"/>
          <w:szCs w:val="28"/>
          <w:lang w:eastAsia="ru-RU"/>
        </w:rPr>
        <w:t>. До применения дисциплинарного взыскания работодатель должен затребовать от работника письменное объяснение. Если по истечении 2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w:t>
      </w:r>
      <w:r w:rsidR="000363B9">
        <w:rPr>
          <w:rFonts w:ascii="Times New Roman" w:eastAsia="Times New Roman" w:hAnsi="Times New Roman" w:cs="Times New Roman"/>
          <w:color w:val="0D0D0D" w:themeColor="text1" w:themeTint="F2"/>
          <w:sz w:val="28"/>
          <w:szCs w:val="28"/>
          <w:lang w:eastAsia="ru-RU"/>
        </w:rPr>
        <w:t>9</w:t>
      </w:r>
      <w:r w:rsidR="000363B9" w:rsidRPr="009C1405">
        <w:rPr>
          <w:rFonts w:ascii="Times New Roman" w:eastAsia="Times New Roman" w:hAnsi="Times New Roman" w:cs="Times New Roman"/>
          <w:color w:val="0D0D0D" w:themeColor="text1" w:themeTint="F2"/>
          <w:sz w:val="28"/>
          <w:szCs w:val="28"/>
          <w:lang w:eastAsia="ru-RU"/>
        </w:rPr>
        <w:t xml:space="preserve">. Дисциплинарное взыскание применяется не позднее 1 месяца со дня обнаружения проступка, не считая времени болезни Работника, пребывания </w:t>
      </w:r>
      <w:r w:rsidR="000363B9" w:rsidRPr="009C1405">
        <w:rPr>
          <w:rFonts w:ascii="Times New Roman" w:eastAsia="Times New Roman" w:hAnsi="Times New Roman" w:cs="Times New Roman"/>
          <w:color w:val="0D0D0D" w:themeColor="text1" w:themeTint="F2"/>
          <w:sz w:val="28"/>
          <w:szCs w:val="28"/>
          <w:lang w:eastAsia="ru-RU"/>
        </w:rPr>
        <w:lastRenderedPageBreak/>
        <w:t>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w:t>
      </w:r>
      <w:r w:rsidR="000363B9">
        <w:rPr>
          <w:rFonts w:ascii="Times New Roman" w:eastAsia="Times New Roman" w:hAnsi="Times New Roman" w:cs="Times New Roman"/>
          <w:color w:val="0D0D0D" w:themeColor="text1" w:themeTint="F2"/>
          <w:sz w:val="28"/>
          <w:szCs w:val="28"/>
          <w:lang w:eastAsia="ru-RU"/>
        </w:rPr>
        <w:t xml:space="preserve"> не </w:t>
      </w:r>
      <w:r w:rsidR="000363B9" w:rsidRPr="009C1405">
        <w:rPr>
          <w:rFonts w:ascii="Times New Roman" w:eastAsia="Times New Roman" w:hAnsi="Times New Roman" w:cs="Times New Roman"/>
          <w:color w:val="0D0D0D" w:themeColor="text1" w:themeTint="F2"/>
          <w:sz w:val="28"/>
          <w:szCs w:val="28"/>
          <w:lang w:eastAsia="ru-RU"/>
        </w:rPr>
        <w:t>позднее 2 лет со дня его совершения. В указанные сроки не включается время производства по уголовному делу.</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0</w:t>
      </w:r>
      <w:r w:rsidR="000363B9" w:rsidRPr="009C1405">
        <w:rPr>
          <w:rFonts w:ascii="Times New Roman" w:eastAsia="Times New Roman" w:hAnsi="Times New Roman" w:cs="Times New Roman"/>
          <w:color w:val="0D0D0D" w:themeColor="text1" w:themeTint="F2"/>
          <w:sz w:val="28"/>
          <w:szCs w:val="28"/>
          <w:lang w:eastAsia="ru-RU"/>
        </w:rPr>
        <w:t>. Приказ (распоряжение) Работодателя о применении дисциплинарного взыскания объявляется Работнику под роспись в течение 3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1</w:t>
      </w:r>
      <w:r w:rsidR="000363B9" w:rsidRPr="009C1405">
        <w:rPr>
          <w:rFonts w:ascii="Times New Roman" w:eastAsia="Times New Roman" w:hAnsi="Times New Roman" w:cs="Times New Roman"/>
          <w:color w:val="0D0D0D" w:themeColor="text1" w:themeTint="F2"/>
          <w:sz w:val="28"/>
          <w:szCs w:val="28"/>
          <w:lang w:eastAsia="ru-RU"/>
        </w:rPr>
        <w:t>.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2</w:t>
      </w:r>
      <w:r w:rsidR="000363B9" w:rsidRPr="009C1405">
        <w:rPr>
          <w:rFonts w:ascii="Times New Roman" w:eastAsia="Times New Roman" w:hAnsi="Times New Roman" w:cs="Times New Roman"/>
          <w:color w:val="0D0D0D" w:themeColor="text1" w:themeTint="F2"/>
          <w:sz w:val="28"/>
          <w:szCs w:val="28"/>
          <w:lang w:eastAsia="ru-RU"/>
        </w:rPr>
        <w:t>. Если в течение года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3</w:t>
      </w:r>
      <w:r w:rsidR="000363B9" w:rsidRPr="009C1405">
        <w:rPr>
          <w:rFonts w:ascii="Times New Roman" w:eastAsia="Times New Roman" w:hAnsi="Times New Roman" w:cs="Times New Roman"/>
          <w:color w:val="0D0D0D" w:themeColor="text1" w:themeTint="F2"/>
          <w:sz w:val="28"/>
          <w:szCs w:val="28"/>
          <w:lang w:eastAsia="ru-RU"/>
        </w:rPr>
        <w:t>.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4</w:t>
      </w:r>
      <w:r w:rsidR="000363B9" w:rsidRPr="009C1405">
        <w:rPr>
          <w:rFonts w:ascii="Times New Roman" w:eastAsia="Times New Roman" w:hAnsi="Times New Roman" w:cs="Times New Roman"/>
          <w:color w:val="0D0D0D" w:themeColor="text1" w:themeTint="F2"/>
          <w:sz w:val="28"/>
          <w:szCs w:val="28"/>
          <w:lang w:eastAsia="ru-RU"/>
        </w:rPr>
        <w:t>. Привлечение Работника к материальной ответственности осуществляется в порядке, предусмотренном договорами о материальной ответственности, заключаемыми с установленными законодательством категориями работников, а также ст. ст. 232-233, 238-250 Трудового кодекса РФ.</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7.1</w:t>
      </w:r>
      <w:r w:rsidR="000363B9">
        <w:rPr>
          <w:rFonts w:ascii="Times New Roman" w:eastAsia="Times New Roman" w:hAnsi="Times New Roman" w:cs="Times New Roman"/>
          <w:color w:val="0D0D0D" w:themeColor="text1" w:themeTint="F2"/>
          <w:sz w:val="28"/>
          <w:szCs w:val="28"/>
          <w:lang w:eastAsia="ru-RU"/>
        </w:rPr>
        <w:t>5</w:t>
      </w:r>
      <w:r w:rsidR="000363B9" w:rsidRPr="009C1405">
        <w:rPr>
          <w:rFonts w:ascii="Times New Roman" w:eastAsia="Times New Roman" w:hAnsi="Times New Roman" w:cs="Times New Roman"/>
          <w:color w:val="0D0D0D" w:themeColor="text1" w:themeTint="F2"/>
          <w:sz w:val="28"/>
          <w:szCs w:val="28"/>
          <w:lang w:eastAsia="ru-RU"/>
        </w:rPr>
        <w:t>. В случае совершения Работником при выполнении трудовых обязанностей проступков, содержащих признаки административных правонарушений или уголовных преступлений, Работодатель обращается с заявлением в государственные органы (контрольно-надзорные органы, суд) о привлечении Работника к административной и уголовной ответственности.</w:t>
      </w:r>
    </w:p>
    <w:p w:rsidR="005206DE" w:rsidRDefault="00CF3B7F" w:rsidP="00CF3B7F">
      <w:pPr>
        <w:spacing w:before="100" w:beforeAutospacing="1" w:after="100" w:afterAutospacing="1" w:line="240" w:lineRule="auto"/>
        <w:jc w:val="both"/>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p>
    <w:p w:rsidR="005206DE" w:rsidRDefault="005206DE" w:rsidP="00CF3B7F">
      <w:pPr>
        <w:spacing w:before="100" w:beforeAutospacing="1" w:after="100" w:afterAutospacing="1" w:line="240" w:lineRule="auto"/>
        <w:jc w:val="both"/>
        <w:rPr>
          <w:rFonts w:ascii="Times New Roman" w:eastAsia="Times New Roman" w:hAnsi="Times New Roman" w:cs="Times New Roman"/>
          <w:b/>
          <w:bCs/>
          <w:color w:val="0D0D0D" w:themeColor="text1" w:themeTint="F2"/>
          <w:sz w:val="28"/>
          <w:szCs w:val="28"/>
          <w:lang w:eastAsia="ru-RU"/>
        </w:rPr>
      </w:pPr>
    </w:p>
    <w:p w:rsidR="00427A45" w:rsidRDefault="00427A45" w:rsidP="00CF3B7F">
      <w:pPr>
        <w:spacing w:before="100" w:beforeAutospacing="1" w:after="100" w:afterAutospacing="1" w:line="240" w:lineRule="auto"/>
        <w:jc w:val="both"/>
        <w:rPr>
          <w:rFonts w:ascii="Times New Roman" w:eastAsia="Times New Roman" w:hAnsi="Times New Roman" w:cs="Times New Roman"/>
          <w:b/>
          <w:bCs/>
          <w:color w:val="0D0D0D" w:themeColor="text1" w:themeTint="F2"/>
          <w:sz w:val="28"/>
          <w:szCs w:val="28"/>
          <w:lang w:eastAsia="ru-RU"/>
        </w:rPr>
      </w:pPr>
    </w:p>
    <w:p w:rsidR="000363B9" w:rsidRPr="009C1405" w:rsidRDefault="00CF3B7F"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lastRenderedPageBreak/>
        <w:t xml:space="preserve"> </w:t>
      </w:r>
      <w:r w:rsidR="000363B9" w:rsidRPr="009C1405">
        <w:rPr>
          <w:rFonts w:ascii="Times New Roman" w:eastAsia="Times New Roman" w:hAnsi="Times New Roman" w:cs="Times New Roman"/>
          <w:b/>
          <w:bCs/>
          <w:color w:val="0D0D0D" w:themeColor="text1" w:themeTint="F2"/>
          <w:sz w:val="28"/>
          <w:szCs w:val="28"/>
          <w:lang w:eastAsia="ru-RU"/>
        </w:rPr>
        <w:t>8. Ответственность Работодателя.</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8.1. Работодатель в силу норм Трудового кодекса Российской Федерации несет следующую ответственность:</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а</w:t>
      </w:r>
      <w:proofErr w:type="gramEnd"/>
      <w:r w:rsidRPr="009C1405">
        <w:rPr>
          <w:rFonts w:ascii="Times New Roman" w:eastAsia="Times New Roman" w:hAnsi="Times New Roman" w:cs="Times New Roman"/>
          <w:color w:val="0D0D0D" w:themeColor="text1" w:themeTint="F2"/>
          <w:sz w:val="28"/>
          <w:szCs w:val="28"/>
          <w:lang w:eastAsia="ru-RU"/>
        </w:rPr>
        <w:t>) за невыплату Работнику заработка, не полученного в результате:</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незаконного отстранения Работника от работы, его увольнения или перевода на другую работу;</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отказа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задержки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других случаев, предусмотренных федеральными законами (ст. 234 Трудового кодекса РФ);</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б</w:t>
      </w:r>
      <w:proofErr w:type="gramEnd"/>
      <w:r w:rsidRPr="009C1405">
        <w:rPr>
          <w:rFonts w:ascii="Times New Roman" w:eastAsia="Times New Roman" w:hAnsi="Times New Roman" w:cs="Times New Roman"/>
          <w:color w:val="0D0D0D" w:themeColor="text1" w:themeTint="F2"/>
          <w:sz w:val="28"/>
          <w:szCs w:val="28"/>
          <w:lang w:eastAsia="ru-RU"/>
        </w:rPr>
        <w:t>) за причинение ущерба имуществу Работника в порядке и размерах, предусмотренных ст. 235 Трудового кодекса РФ;</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proofErr w:type="gramStart"/>
      <w:r w:rsidRPr="009C1405">
        <w:rPr>
          <w:rFonts w:ascii="Times New Roman" w:eastAsia="Times New Roman" w:hAnsi="Times New Roman" w:cs="Times New Roman"/>
          <w:color w:val="0D0D0D" w:themeColor="text1" w:themeTint="F2"/>
          <w:sz w:val="28"/>
          <w:szCs w:val="28"/>
          <w:lang w:eastAsia="ru-RU"/>
        </w:rPr>
        <w:t>в</w:t>
      </w:r>
      <w:proofErr w:type="gramEnd"/>
      <w:r w:rsidRPr="009C1405">
        <w:rPr>
          <w:rFonts w:ascii="Times New Roman" w:eastAsia="Times New Roman" w:hAnsi="Times New Roman" w:cs="Times New Roman"/>
          <w:color w:val="0D0D0D" w:themeColor="text1" w:themeTint="F2"/>
          <w:sz w:val="28"/>
          <w:szCs w:val="28"/>
          <w:lang w:eastAsia="ru-RU"/>
        </w:rPr>
        <w:t>) за задержку выплаты заработной платы в порядке и размерах, предусмотренных ст. 236 Трудового кодекса РФ.</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8.2. За нарушение законодательства о труде и охране труда Р</w:t>
      </w:r>
      <w:r w:rsidR="003117E0">
        <w:rPr>
          <w:rFonts w:ascii="Times New Roman" w:eastAsia="Times New Roman" w:hAnsi="Times New Roman" w:cs="Times New Roman"/>
          <w:color w:val="0D0D0D" w:themeColor="text1" w:themeTint="F2"/>
          <w:sz w:val="28"/>
          <w:szCs w:val="28"/>
          <w:lang w:eastAsia="ru-RU"/>
        </w:rPr>
        <w:t>аботодатель</w:t>
      </w:r>
      <w:r w:rsidR="000363B9" w:rsidRPr="009C1405">
        <w:rPr>
          <w:rFonts w:ascii="Times New Roman" w:eastAsia="Times New Roman" w:hAnsi="Times New Roman" w:cs="Times New Roman"/>
          <w:color w:val="0D0D0D" w:themeColor="text1" w:themeTint="F2"/>
          <w:sz w:val="28"/>
          <w:szCs w:val="28"/>
          <w:lang w:eastAsia="ru-RU"/>
        </w:rPr>
        <w:t xml:space="preserve"> привлекается к административной ответственности в порядке и размерах, предусмотренных Кодексом РФ об административных правонарушениях.</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8.3. За нарушение трудового законодательства, содержащего признаки уголовного преступления, Р</w:t>
      </w:r>
      <w:r w:rsidR="003117E0">
        <w:rPr>
          <w:rFonts w:ascii="Times New Roman" w:eastAsia="Times New Roman" w:hAnsi="Times New Roman" w:cs="Times New Roman"/>
          <w:color w:val="0D0D0D" w:themeColor="text1" w:themeTint="F2"/>
          <w:sz w:val="28"/>
          <w:szCs w:val="28"/>
          <w:lang w:eastAsia="ru-RU"/>
        </w:rPr>
        <w:t>аботодатель</w:t>
      </w:r>
      <w:r w:rsidR="000363B9" w:rsidRPr="009C1405">
        <w:rPr>
          <w:rFonts w:ascii="Times New Roman" w:eastAsia="Times New Roman" w:hAnsi="Times New Roman" w:cs="Times New Roman"/>
          <w:color w:val="0D0D0D" w:themeColor="text1" w:themeTint="F2"/>
          <w:sz w:val="28"/>
          <w:szCs w:val="28"/>
          <w:lang w:eastAsia="ru-RU"/>
        </w:rPr>
        <w:t xml:space="preserve"> привлекается к уголовной ответственности в порядке и размерах, установленных Уголовным кодексом РФ и Уголовно - процессуальным кодексом РФ.</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8.4.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по решению суда.</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9. Работа с документами и оргтехникой</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9.1. Работникам запрещается работать с конфиденциальной информацией в присутствии посторонних лиц и работников, не допущенных к этой информации.</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 xml:space="preserve"> </w:t>
      </w:r>
      <w:r w:rsidR="000363B9" w:rsidRPr="009C1405">
        <w:rPr>
          <w:rFonts w:ascii="Times New Roman" w:eastAsia="Times New Roman" w:hAnsi="Times New Roman" w:cs="Times New Roman"/>
          <w:color w:val="0D0D0D" w:themeColor="text1" w:themeTint="F2"/>
          <w:sz w:val="28"/>
          <w:szCs w:val="28"/>
          <w:lang w:eastAsia="ru-RU"/>
        </w:rPr>
        <w:t>9.2. Работники обязаны все носители конфиденциальной информации (дискеты, документы и т.д.) хранить в сейфах или закрываемых шкафах.</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9.3. Работники не должны без необходимости оставлять включенными компьютеры, разглашать пароли для входа в систему.</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9.4. Работникам запрещается хранение в компьютерах программ, не имеющих отношения к деятельности </w:t>
      </w:r>
      <w:r w:rsidR="00121CED">
        <w:rPr>
          <w:rFonts w:ascii="Times New Roman" w:eastAsia="Times New Roman" w:hAnsi="Times New Roman" w:cs="Times New Roman"/>
          <w:color w:val="0D0D0D" w:themeColor="text1" w:themeTint="F2"/>
          <w:sz w:val="28"/>
          <w:szCs w:val="28"/>
          <w:lang w:eastAsia="ru-RU"/>
        </w:rPr>
        <w:t>Учреждения</w:t>
      </w:r>
      <w:r w:rsidR="000363B9" w:rsidRPr="009C1405">
        <w:rPr>
          <w:rFonts w:ascii="Times New Roman" w:eastAsia="Times New Roman" w:hAnsi="Times New Roman" w:cs="Times New Roman"/>
          <w:color w:val="0D0D0D" w:themeColor="text1" w:themeTint="F2"/>
          <w:sz w:val="28"/>
          <w:szCs w:val="28"/>
          <w:lang w:eastAsia="ru-RU"/>
        </w:rPr>
        <w:t>.</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9.5. Работники обязаны после окончания рабочего дня все рабочие документы, имеющие важное значение для </w:t>
      </w:r>
      <w:r w:rsidR="00121CED">
        <w:rPr>
          <w:rFonts w:ascii="Times New Roman" w:eastAsia="Times New Roman" w:hAnsi="Times New Roman" w:cs="Times New Roman"/>
          <w:color w:val="0D0D0D" w:themeColor="text1" w:themeTint="F2"/>
          <w:sz w:val="28"/>
          <w:szCs w:val="28"/>
          <w:lang w:eastAsia="ru-RU"/>
        </w:rPr>
        <w:t>Учреждения</w:t>
      </w:r>
      <w:r w:rsidR="000363B9" w:rsidRPr="009C1405">
        <w:rPr>
          <w:rFonts w:ascii="Times New Roman" w:eastAsia="Times New Roman" w:hAnsi="Times New Roman" w:cs="Times New Roman"/>
          <w:color w:val="0D0D0D" w:themeColor="text1" w:themeTint="F2"/>
          <w:sz w:val="28"/>
          <w:szCs w:val="28"/>
          <w:lang w:eastAsia="ru-RU"/>
        </w:rPr>
        <w:t>, убирать в сейфы либо в шкафы.</w:t>
      </w:r>
    </w:p>
    <w:p w:rsidR="000363B9" w:rsidRPr="009C1405" w:rsidRDefault="005206DE"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1</w:t>
      </w:r>
      <w:r w:rsidR="000363B9" w:rsidRPr="009C1405">
        <w:rPr>
          <w:rFonts w:ascii="Times New Roman" w:eastAsia="Times New Roman" w:hAnsi="Times New Roman" w:cs="Times New Roman"/>
          <w:b/>
          <w:bCs/>
          <w:color w:val="0D0D0D" w:themeColor="text1" w:themeTint="F2"/>
          <w:sz w:val="28"/>
          <w:szCs w:val="28"/>
          <w:lang w:eastAsia="ru-RU"/>
        </w:rPr>
        <w:t xml:space="preserve">0. Материальная ответственность работника и </w:t>
      </w:r>
      <w:r w:rsidR="00BA6E85">
        <w:rPr>
          <w:rFonts w:ascii="Times New Roman" w:eastAsia="Times New Roman" w:hAnsi="Times New Roman" w:cs="Times New Roman"/>
          <w:b/>
          <w:bCs/>
          <w:color w:val="0D0D0D" w:themeColor="text1" w:themeTint="F2"/>
          <w:sz w:val="28"/>
          <w:szCs w:val="28"/>
          <w:lang w:eastAsia="ru-RU"/>
        </w:rPr>
        <w:t>Учреждения</w:t>
      </w:r>
      <w:r w:rsidR="000363B9" w:rsidRPr="009C1405">
        <w:rPr>
          <w:rFonts w:ascii="Times New Roman" w:eastAsia="Times New Roman" w:hAnsi="Times New Roman" w:cs="Times New Roman"/>
          <w:b/>
          <w:bCs/>
          <w:color w:val="0D0D0D" w:themeColor="text1" w:themeTint="F2"/>
          <w:sz w:val="28"/>
          <w:szCs w:val="28"/>
          <w:lang w:eastAsia="ru-RU"/>
        </w:rPr>
        <w:t>.</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 10.1. Сторона трудового договора (Работник и </w:t>
      </w:r>
      <w:r w:rsidR="00121CED">
        <w:rPr>
          <w:rFonts w:ascii="Times New Roman" w:eastAsia="Times New Roman" w:hAnsi="Times New Roman" w:cs="Times New Roman"/>
          <w:color w:val="0D0D0D" w:themeColor="text1" w:themeTint="F2"/>
          <w:sz w:val="28"/>
          <w:szCs w:val="28"/>
          <w:lang w:eastAsia="ru-RU"/>
        </w:rPr>
        <w:t>Учреждение</w:t>
      </w:r>
      <w:r w:rsidRPr="009C1405">
        <w:rPr>
          <w:rFonts w:ascii="Times New Roman" w:eastAsia="Times New Roman" w:hAnsi="Times New Roman" w:cs="Times New Roman"/>
          <w:color w:val="0D0D0D" w:themeColor="text1" w:themeTint="F2"/>
          <w:sz w:val="28"/>
          <w:szCs w:val="28"/>
          <w:lang w:eastAsia="ru-RU"/>
        </w:rPr>
        <w:t>), причинившая ущерб другой стороне, возмещает этот ущерб в соответствии с Трудовым кодексом и иными федеральными законами.</w:t>
      </w:r>
    </w:p>
    <w:p w:rsidR="000363B9" w:rsidRPr="009C1405" w:rsidRDefault="00427A45"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10.2. 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Трудовым кодексом и иными федеральными законами.</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b/>
          <w:bCs/>
          <w:color w:val="0D0D0D" w:themeColor="text1" w:themeTint="F2"/>
          <w:sz w:val="28"/>
          <w:szCs w:val="28"/>
          <w:lang w:eastAsia="ru-RU"/>
        </w:rPr>
        <w:t>11. Индивидуальные трудовые споры</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xml:space="preserve"> 11.1. Разногласия между Работником и </w:t>
      </w:r>
      <w:r w:rsidR="00FA4658">
        <w:rPr>
          <w:rFonts w:ascii="Times New Roman" w:eastAsia="Times New Roman" w:hAnsi="Times New Roman" w:cs="Times New Roman"/>
          <w:color w:val="0D0D0D" w:themeColor="text1" w:themeTint="F2"/>
          <w:sz w:val="28"/>
          <w:szCs w:val="28"/>
          <w:lang w:eastAsia="ru-RU"/>
        </w:rPr>
        <w:t>Учреждением</w:t>
      </w:r>
      <w:r w:rsidRPr="009C1405">
        <w:rPr>
          <w:rFonts w:ascii="Times New Roman" w:eastAsia="Times New Roman" w:hAnsi="Times New Roman" w:cs="Times New Roman"/>
          <w:color w:val="0D0D0D" w:themeColor="text1" w:themeTint="F2"/>
          <w:sz w:val="28"/>
          <w:szCs w:val="28"/>
          <w:lang w:eastAsia="ru-RU"/>
        </w:rPr>
        <w:t xml:space="preserve"> по трудовым вопросам разрешаются посредством переговоров Работника с должностными лицами </w:t>
      </w:r>
      <w:r w:rsidR="00FA4658">
        <w:rPr>
          <w:rFonts w:ascii="Times New Roman" w:eastAsia="Times New Roman" w:hAnsi="Times New Roman" w:cs="Times New Roman"/>
          <w:color w:val="0D0D0D" w:themeColor="text1" w:themeTint="F2"/>
          <w:sz w:val="28"/>
          <w:szCs w:val="28"/>
          <w:lang w:eastAsia="ru-RU"/>
        </w:rPr>
        <w:t>Учреждения</w:t>
      </w:r>
      <w:r w:rsidRPr="009C1405">
        <w:rPr>
          <w:rFonts w:ascii="Times New Roman" w:eastAsia="Times New Roman" w:hAnsi="Times New Roman" w:cs="Times New Roman"/>
          <w:color w:val="0D0D0D" w:themeColor="text1" w:themeTint="F2"/>
          <w:sz w:val="28"/>
          <w:szCs w:val="28"/>
          <w:lang w:eastAsia="ru-RU"/>
        </w:rPr>
        <w:t>.</w:t>
      </w:r>
    </w:p>
    <w:p w:rsidR="00CF3B7F" w:rsidRDefault="00F372E9" w:rsidP="00CF3B7F">
      <w:pPr>
        <w:spacing w:before="100" w:beforeAutospacing="1" w:after="100" w:afterAutospacing="1" w:line="240" w:lineRule="auto"/>
        <w:jc w:val="both"/>
        <w:rPr>
          <w:rFonts w:ascii="Times New Roman" w:eastAsia="Times New Roman" w:hAnsi="Times New Roman" w:cs="Times New Roman"/>
          <w:b/>
          <w:bCs/>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w:t>
      </w:r>
      <w:r w:rsidR="000363B9" w:rsidRPr="009C1405">
        <w:rPr>
          <w:rFonts w:ascii="Times New Roman" w:eastAsia="Times New Roman" w:hAnsi="Times New Roman" w:cs="Times New Roman"/>
          <w:color w:val="0D0D0D" w:themeColor="text1" w:themeTint="F2"/>
          <w:sz w:val="28"/>
          <w:szCs w:val="28"/>
          <w:lang w:eastAsia="ru-RU"/>
        </w:rPr>
        <w:t xml:space="preserve">11.2. Индивидуальные трудовые споры (неурегулированные разногласия), возникшие между Работником и </w:t>
      </w:r>
      <w:r w:rsidR="00FA4658">
        <w:rPr>
          <w:rFonts w:ascii="Times New Roman" w:eastAsia="Times New Roman" w:hAnsi="Times New Roman" w:cs="Times New Roman"/>
          <w:color w:val="0D0D0D" w:themeColor="text1" w:themeTint="F2"/>
          <w:sz w:val="28"/>
          <w:szCs w:val="28"/>
          <w:lang w:eastAsia="ru-RU"/>
        </w:rPr>
        <w:t>Учреждением</w:t>
      </w:r>
      <w:r w:rsidR="000363B9" w:rsidRPr="009C1405">
        <w:rPr>
          <w:rFonts w:ascii="Times New Roman" w:eastAsia="Times New Roman" w:hAnsi="Times New Roman" w:cs="Times New Roman"/>
          <w:color w:val="0D0D0D" w:themeColor="text1" w:themeTint="F2"/>
          <w:sz w:val="28"/>
          <w:szCs w:val="28"/>
          <w:lang w:eastAsia="ru-RU"/>
        </w:rPr>
        <w:t>, разрешаются в порядке, установленном Трудовым кодексом Российской Федерации.</w:t>
      </w:r>
      <w:r w:rsidR="00CF3B7F">
        <w:rPr>
          <w:rFonts w:ascii="Times New Roman" w:eastAsia="Times New Roman" w:hAnsi="Times New Roman" w:cs="Times New Roman"/>
          <w:b/>
          <w:bCs/>
          <w:color w:val="0D0D0D" w:themeColor="text1" w:themeTint="F2"/>
          <w:sz w:val="28"/>
          <w:szCs w:val="28"/>
          <w:lang w:eastAsia="ru-RU"/>
        </w:rPr>
        <w:t xml:space="preserve">                   </w:t>
      </w:r>
    </w:p>
    <w:p w:rsidR="000363B9" w:rsidRPr="009C1405" w:rsidRDefault="00CF3B7F"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 xml:space="preserve"> </w:t>
      </w:r>
      <w:r w:rsidR="000363B9" w:rsidRPr="009C1405">
        <w:rPr>
          <w:rFonts w:ascii="Times New Roman" w:eastAsia="Times New Roman" w:hAnsi="Times New Roman" w:cs="Times New Roman"/>
          <w:b/>
          <w:bCs/>
          <w:color w:val="0D0D0D" w:themeColor="text1" w:themeTint="F2"/>
          <w:sz w:val="28"/>
          <w:szCs w:val="28"/>
          <w:lang w:eastAsia="ru-RU"/>
        </w:rPr>
        <w:t>12. Заключительные положения.</w:t>
      </w:r>
    </w:p>
    <w:p w:rsidR="000363B9" w:rsidRPr="009C1405" w:rsidRDefault="00F372E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w:t>
      </w:r>
      <w:r w:rsidR="000363B9" w:rsidRPr="009C1405">
        <w:rPr>
          <w:rFonts w:ascii="Times New Roman" w:eastAsia="Times New Roman" w:hAnsi="Times New Roman" w:cs="Times New Roman"/>
          <w:color w:val="0D0D0D" w:themeColor="text1" w:themeTint="F2"/>
          <w:sz w:val="28"/>
          <w:szCs w:val="28"/>
          <w:lang w:eastAsia="ru-RU"/>
        </w:rPr>
        <w:t>12.1. Вопросы, связанные с применением настоящих Правил, решаются Руководством в пределах предоставленных ему прав, а в случаях, предусмотренных действующим законодательством, - совместно с представителями Работников.</w:t>
      </w:r>
    </w:p>
    <w:p w:rsidR="000363B9" w:rsidRDefault="00F372E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 1</w:t>
      </w:r>
      <w:r w:rsidR="000363B9" w:rsidRPr="009C1405">
        <w:rPr>
          <w:rFonts w:ascii="Times New Roman" w:eastAsia="Times New Roman" w:hAnsi="Times New Roman" w:cs="Times New Roman"/>
          <w:color w:val="0D0D0D" w:themeColor="text1" w:themeTint="F2"/>
          <w:sz w:val="28"/>
          <w:szCs w:val="28"/>
          <w:lang w:eastAsia="ru-RU"/>
        </w:rPr>
        <w:t>2.</w:t>
      </w:r>
      <w:r w:rsidR="000363B9">
        <w:rPr>
          <w:rFonts w:ascii="Times New Roman" w:eastAsia="Times New Roman" w:hAnsi="Times New Roman" w:cs="Times New Roman"/>
          <w:color w:val="0D0D0D" w:themeColor="text1" w:themeTint="F2"/>
          <w:sz w:val="28"/>
          <w:szCs w:val="28"/>
          <w:lang w:eastAsia="ru-RU"/>
        </w:rPr>
        <w:t>2</w:t>
      </w:r>
      <w:r w:rsidR="000363B9" w:rsidRPr="009C1405">
        <w:rPr>
          <w:rFonts w:ascii="Times New Roman" w:eastAsia="Times New Roman" w:hAnsi="Times New Roman" w:cs="Times New Roman"/>
          <w:color w:val="0D0D0D" w:themeColor="text1" w:themeTint="F2"/>
          <w:sz w:val="28"/>
          <w:szCs w:val="28"/>
          <w:lang w:eastAsia="ru-RU"/>
        </w:rPr>
        <w:t>. Настоящие Правила являются обязательными для Работников и Работодателя.       </w:t>
      </w:r>
    </w:p>
    <w:p w:rsidR="000363B9" w:rsidRPr="009C1405" w:rsidRDefault="000363B9" w:rsidP="00CF3B7F">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12.</w:t>
      </w:r>
      <w:r>
        <w:rPr>
          <w:rFonts w:ascii="Times New Roman" w:eastAsia="Times New Roman" w:hAnsi="Times New Roman" w:cs="Times New Roman"/>
          <w:color w:val="0D0D0D" w:themeColor="text1" w:themeTint="F2"/>
          <w:sz w:val="28"/>
          <w:szCs w:val="28"/>
          <w:lang w:eastAsia="ru-RU"/>
        </w:rPr>
        <w:t>3</w:t>
      </w:r>
      <w:r w:rsidRPr="009C1405">
        <w:rPr>
          <w:rFonts w:ascii="Times New Roman" w:eastAsia="Times New Roman" w:hAnsi="Times New Roman" w:cs="Times New Roman"/>
          <w:color w:val="0D0D0D" w:themeColor="text1" w:themeTint="F2"/>
          <w:sz w:val="28"/>
          <w:szCs w:val="28"/>
          <w:lang w:eastAsia="ru-RU"/>
        </w:rPr>
        <w:t>. Во всем остальном, что не предусмотрено настоящими Правилами, Работники и Работодатель руководствуются трудовым законодательством.</w:t>
      </w:r>
    </w:p>
    <w:p w:rsidR="000363B9" w:rsidRPr="009C1405" w:rsidRDefault="000363B9" w:rsidP="00F372E9">
      <w:pPr>
        <w:spacing w:before="100" w:beforeAutospacing="1" w:after="100" w:afterAutospacing="1" w:line="240" w:lineRule="auto"/>
        <w:jc w:val="both"/>
        <w:rPr>
          <w:rFonts w:ascii="Times New Roman" w:eastAsia="Times New Roman" w:hAnsi="Times New Roman" w:cs="Times New Roman"/>
          <w:color w:val="0D0D0D" w:themeColor="text1" w:themeTint="F2"/>
          <w:sz w:val="28"/>
          <w:szCs w:val="28"/>
          <w:lang w:eastAsia="ru-RU"/>
        </w:rPr>
      </w:pPr>
      <w:r w:rsidRPr="009C1405">
        <w:rPr>
          <w:rFonts w:ascii="Times New Roman" w:eastAsia="Times New Roman" w:hAnsi="Times New Roman" w:cs="Times New Roman"/>
          <w:color w:val="0D0D0D" w:themeColor="text1" w:themeTint="F2"/>
          <w:sz w:val="28"/>
          <w:szCs w:val="28"/>
          <w:lang w:eastAsia="ru-RU"/>
        </w:rPr>
        <w:t>  </w:t>
      </w:r>
      <w:r>
        <w:rPr>
          <w:rFonts w:ascii="Times New Roman" w:eastAsia="Times New Roman" w:hAnsi="Times New Roman" w:cs="Times New Roman"/>
          <w:color w:val="0D0D0D" w:themeColor="text1" w:themeTint="F2"/>
          <w:sz w:val="28"/>
          <w:szCs w:val="28"/>
          <w:lang w:eastAsia="ru-RU"/>
        </w:rPr>
        <w:t xml:space="preserve">           </w:t>
      </w:r>
      <w:r w:rsidRPr="009C1405">
        <w:rPr>
          <w:rFonts w:ascii="Times New Roman" w:eastAsia="Times New Roman" w:hAnsi="Times New Roman" w:cs="Times New Roman"/>
          <w:color w:val="0D0D0D" w:themeColor="text1" w:themeTint="F2"/>
          <w:sz w:val="28"/>
          <w:szCs w:val="28"/>
          <w:lang w:eastAsia="ru-RU"/>
        </w:rPr>
        <w:t> </w:t>
      </w:r>
    </w:p>
    <w:p w:rsidR="00436B47" w:rsidRDefault="00436B47" w:rsidP="00CF3B7F">
      <w:pPr>
        <w:jc w:val="both"/>
      </w:pPr>
    </w:p>
    <w:sectPr w:rsidR="00436B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91666"/>
    <w:multiLevelType w:val="multilevel"/>
    <w:tmpl w:val="D47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67DCC"/>
    <w:multiLevelType w:val="multilevel"/>
    <w:tmpl w:val="9EDC0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21C16"/>
    <w:multiLevelType w:val="multilevel"/>
    <w:tmpl w:val="832C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457897"/>
    <w:multiLevelType w:val="multilevel"/>
    <w:tmpl w:val="068E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E3D5E"/>
    <w:multiLevelType w:val="multilevel"/>
    <w:tmpl w:val="DCA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3446F9"/>
    <w:multiLevelType w:val="multilevel"/>
    <w:tmpl w:val="EDF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55"/>
    <w:rsid w:val="000363B9"/>
    <w:rsid w:val="00121CED"/>
    <w:rsid w:val="001A7400"/>
    <w:rsid w:val="003117E0"/>
    <w:rsid w:val="00323DCA"/>
    <w:rsid w:val="00327000"/>
    <w:rsid w:val="00425721"/>
    <w:rsid w:val="00427A45"/>
    <w:rsid w:val="00436B47"/>
    <w:rsid w:val="00447B86"/>
    <w:rsid w:val="004936E6"/>
    <w:rsid w:val="005206DE"/>
    <w:rsid w:val="00525947"/>
    <w:rsid w:val="005701ED"/>
    <w:rsid w:val="00570753"/>
    <w:rsid w:val="005760BD"/>
    <w:rsid w:val="0059206A"/>
    <w:rsid w:val="005A6A95"/>
    <w:rsid w:val="00640881"/>
    <w:rsid w:val="00644EAB"/>
    <w:rsid w:val="006F1178"/>
    <w:rsid w:val="00714314"/>
    <w:rsid w:val="007352BA"/>
    <w:rsid w:val="00860E2B"/>
    <w:rsid w:val="0092232C"/>
    <w:rsid w:val="00986EDE"/>
    <w:rsid w:val="00A23E76"/>
    <w:rsid w:val="00AB59C9"/>
    <w:rsid w:val="00B12249"/>
    <w:rsid w:val="00B51451"/>
    <w:rsid w:val="00BA6E85"/>
    <w:rsid w:val="00BE5CB7"/>
    <w:rsid w:val="00C03459"/>
    <w:rsid w:val="00C124D5"/>
    <w:rsid w:val="00C9202A"/>
    <w:rsid w:val="00CE71DF"/>
    <w:rsid w:val="00CF3B7F"/>
    <w:rsid w:val="00CF78FD"/>
    <w:rsid w:val="00D8065B"/>
    <w:rsid w:val="00DA5CEB"/>
    <w:rsid w:val="00DC6AB5"/>
    <w:rsid w:val="00E52DC5"/>
    <w:rsid w:val="00E57827"/>
    <w:rsid w:val="00F372E9"/>
    <w:rsid w:val="00F75255"/>
    <w:rsid w:val="00FA4658"/>
    <w:rsid w:val="00FC3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79339-CA4A-4FFE-9DC2-5A12E7EF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3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400"/>
    <w:pPr>
      <w:ind w:left="720"/>
      <w:contextualSpacing/>
    </w:pPr>
  </w:style>
  <w:style w:type="paragraph" w:styleId="a4">
    <w:name w:val="Balloon Text"/>
    <w:basedOn w:val="a"/>
    <w:link w:val="a5"/>
    <w:uiPriority w:val="99"/>
    <w:semiHidden/>
    <w:unhideWhenUsed/>
    <w:rsid w:val="00BA6E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6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338238">
      <w:bodyDiv w:val="1"/>
      <w:marLeft w:val="0"/>
      <w:marRight w:val="0"/>
      <w:marTop w:val="0"/>
      <w:marBottom w:val="0"/>
      <w:divBdr>
        <w:top w:val="none" w:sz="0" w:space="0" w:color="auto"/>
        <w:left w:val="none" w:sz="0" w:space="0" w:color="auto"/>
        <w:bottom w:val="none" w:sz="0" w:space="0" w:color="auto"/>
        <w:right w:val="none" w:sz="0" w:space="0" w:color="auto"/>
      </w:divBdr>
      <w:divsChild>
        <w:div w:id="438372341">
          <w:marLeft w:val="0"/>
          <w:marRight w:val="0"/>
          <w:marTop w:val="0"/>
          <w:marBottom w:val="0"/>
          <w:divBdr>
            <w:top w:val="none" w:sz="0" w:space="0" w:color="auto"/>
            <w:left w:val="none" w:sz="0" w:space="0" w:color="auto"/>
            <w:bottom w:val="none" w:sz="0" w:space="0" w:color="auto"/>
            <w:right w:val="none" w:sz="0" w:space="0" w:color="auto"/>
          </w:divBdr>
          <w:divsChild>
            <w:div w:id="1445535038">
              <w:marLeft w:val="0"/>
              <w:marRight w:val="0"/>
              <w:marTop w:val="0"/>
              <w:marBottom w:val="0"/>
              <w:divBdr>
                <w:top w:val="none" w:sz="0" w:space="0" w:color="auto"/>
                <w:left w:val="none" w:sz="0" w:space="0" w:color="auto"/>
                <w:bottom w:val="none" w:sz="0" w:space="0" w:color="auto"/>
                <w:right w:val="none" w:sz="0" w:space="0" w:color="auto"/>
              </w:divBdr>
            </w:div>
            <w:div w:id="1954440642">
              <w:marLeft w:val="0"/>
              <w:marRight w:val="0"/>
              <w:marTop w:val="0"/>
              <w:marBottom w:val="0"/>
              <w:divBdr>
                <w:top w:val="none" w:sz="0" w:space="0" w:color="auto"/>
                <w:left w:val="none" w:sz="0" w:space="0" w:color="auto"/>
                <w:bottom w:val="none" w:sz="0" w:space="0" w:color="auto"/>
                <w:right w:val="none" w:sz="0" w:space="0" w:color="auto"/>
              </w:divBdr>
            </w:div>
            <w:div w:id="1507745098">
              <w:marLeft w:val="0"/>
              <w:marRight w:val="0"/>
              <w:marTop w:val="0"/>
              <w:marBottom w:val="0"/>
              <w:divBdr>
                <w:top w:val="none" w:sz="0" w:space="0" w:color="auto"/>
                <w:left w:val="none" w:sz="0" w:space="0" w:color="auto"/>
                <w:bottom w:val="none" w:sz="0" w:space="0" w:color="auto"/>
                <w:right w:val="none" w:sz="0" w:space="0" w:color="auto"/>
              </w:divBdr>
            </w:div>
            <w:div w:id="1997492909">
              <w:marLeft w:val="0"/>
              <w:marRight w:val="0"/>
              <w:marTop w:val="0"/>
              <w:marBottom w:val="0"/>
              <w:divBdr>
                <w:top w:val="none" w:sz="0" w:space="0" w:color="auto"/>
                <w:left w:val="none" w:sz="0" w:space="0" w:color="auto"/>
                <w:bottom w:val="none" w:sz="0" w:space="0" w:color="auto"/>
                <w:right w:val="none" w:sz="0" w:space="0" w:color="auto"/>
              </w:divBdr>
            </w:div>
            <w:div w:id="12438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7C5CC4F9E21B4F35BBBD30474BD6D91A17643CC644894171610A40B74E2ABAE6C5E3C8EC2B11H" TargetMode="External"/><Relationship Id="rId13" Type="http://schemas.openxmlformats.org/officeDocument/2006/relationships/hyperlink" Target="consultantplus://offline/ref=117C5CC4F9E21B4F35BBBD30474BD6D91A17643CC644894171610A40B74E2ABAE6C5E3C8E22B19H" TargetMode="External"/><Relationship Id="rId18" Type="http://schemas.openxmlformats.org/officeDocument/2006/relationships/hyperlink" Target="consultantplus://offline/ref=117C5CC4F9E21B4F35BBBD30474BD6D91A17643CC644894171610A40B74E2ABAE6C5E3CDE4B8A9E82112H" TargetMode="External"/><Relationship Id="rId3" Type="http://schemas.openxmlformats.org/officeDocument/2006/relationships/settings" Target="settings.xml"/><Relationship Id="rId21" Type="http://schemas.openxmlformats.org/officeDocument/2006/relationships/hyperlink" Target="consultantplus://offline/ref=4D18C437B63CEEDF120B82FFD6F7EADFAA0F6F27298DFDF7A8FC16FEE6F48A90E8DC9A2A558E02A1EEVBK" TargetMode="External"/><Relationship Id="rId7" Type="http://schemas.openxmlformats.org/officeDocument/2006/relationships/hyperlink" Target="consultantplus://offline/ref=117C5CC4F9E21B4F35BBBD30474BD6D91A17643CC644894171610A40B74E2ABAE6C5E3CDE4B8AAEE2117H" TargetMode="External"/><Relationship Id="rId12" Type="http://schemas.openxmlformats.org/officeDocument/2006/relationships/hyperlink" Target="consultantplus://offline/ref=117C5CC4F9E21B4F35BBBD30474BD6D91A17643CC644894171610A40B74E2ABAE6C5E3CDE4B8AAED2115H" TargetMode="External"/><Relationship Id="rId17" Type="http://schemas.openxmlformats.org/officeDocument/2006/relationships/hyperlink" Target="consultantplus://offline/ref=117C5CC4F9E21B4F35BBBD30474BD6D91A17643CC644894171610A40B74E2ABAE6C5E3C8E02B1B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117C5CC4F9E21B4F35BBBD30474BD6D91A17643CC644894171610A40B74E2ABAE6C5E3C8E12B1EH" TargetMode="External"/><Relationship Id="rId20" Type="http://schemas.openxmlformats.org/officeDocument/2006/relationships/hyperlink" Target="consultantplus://offline/ref=4D18C437B63CEEDF120B82FFD6F7EADFAA0F6F23298DFDF7A8FC16FEE6F48A90E8DC9A2A558E0AA4EEVDK" TargetMode="External"/><Relationship Id="rId1" Type="http://schemas.openxmlformats.org/officeDocument/2006/relationships/numbering" Target="numbering.xml"/><Relationship Id="rId6" Type="http://schemas.openxmlformats.org/officeDocument/2006/relationships/hyperlink" Target="consultantplus://offline/ref=C54BF69DD831BC5CB9257EA7AF95B6479ADC54E9785A6EBE0915B8FB820F1D526B0F042C2AC8AD48NDM3K" TargetMode="External"/><Relationship Id="rId11" Type="http://schemas.openxmlformats.org/officeDocument/2006/relationships/hyperlink" Target="consultantplus://offline/ref=117C5CC4F9E21B4F35BBBD30474BD6D91A17643CC644894171610A40B74E2ABAE6C5E3CDE4B8AAE12113H" TargetMode="External"/><Relationship Id="rId24" Type="http://schemas.openxmlformats.org/officeDocument/2006/relationships/fontTable" Target="fontTable.xml"/><Relationship Id="rId5" Type="http://schemas.openxmlformats.org/officeDocument/2006/relationships/hyperlink" Target="consultantplus://offline/ref=6E111CC1B6E399D8240B2A89E472F48F993CF90C155C8D2F98E8E52A918A501AAB13FA1082DFFB91H5GAK" TargetMode="External"/><Relationship Id="rId15" Type="http://schemas.openxmlformats.org/officeDocument/2006/relationships/hyperlink" Target="consultantplus://offline/ref=117C5CC4F9E21B4F35BBBD30474BD6D91A17643CC644894171610A40B74E2ABAE6C5E3C8E12B1DH" TargetMode="External"/><Relationship Id="rId23" Type="http://schemas.openxmlformats.org/officeDocument/2006/relationships/hyperlink" Target="consultantplus://offline/ref=43D95CF58F5F725F6747FC35B56DCA3D4BA857FA99BE412F36D8EB2CC984338080C9C3A6D38B9E18MD5FL" TargetMode="External"/><Relationship Id="rId10" Type="http://schemas.openxmlformats.org/officeDocument/2006/relationships/hyperlink" Target="consultantplus://offline/ref=117C5CC4F9E21B4F35BBBD30474BD6D91A17643CC644894171610A40B74E2ABAE6C5E3CDE4B8AAE82112H" TargetMode="External"/><Relationship Id="rId19" Type="http://schemas.openxmlformats.org/officeDocument/2006/relationships/hyperlink" Target="consultantplus://offline/ref=117C5CC4F9E21B4F35BBBD30474BD6D91A17643CC644894171610A40B74E2ABAE6C5E3C9E62B1AH" TargetMode="External"/><Relationship Id="rId4" Type="http://schemas.openxmlformats.org/officeDocument/2006/relationships/webSettings" Target="webSettings.xml"/><Relationship Id="rId9" Type="http://schemas.openxmlformats.org/officeDocument/2006/relationships/hyperlink" Target="consultantplus://offline/ref=117C5CC4F9E21B4F35BBBD30474BD6D91A17643CC644894171610A40B74E2ABAE6C5E3CDE4B8AAEE211CH" TargetMode="External"/><Relationship Id="rId14" Type="http://schemas.openxmlformats.org/officeDocument/2006/relationships/hyperlink" Target="consultantplus://offline/ref=117C5CC4F9E21B4F35BBBD30474BD6D91A10603FCE4E894171610A40B74E2ABAE6C5E3CDE4B8AFE9211CH" TargetMode="External"/><Relationship Id="rId22" Type="http://schemas.openxmlformats.org/officeDocument/2006/relationships/hyperlink" Target="consultantplus://offline/ref=43D95CF58F5F725F6747FC35B56DCA3D4EAB5EF79EBD1C253E81E72ECE8B6C978780CFA7D38B9FM15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TotalTime>
  <Pages>1</Pages>
  <Words>6640</Words>
  <Characters>37852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Аксюхина</dc:creator>
  <cp:keywords/>
  <dc:description/>
  <cp:lastModifiedBy>Аксюхина</cp:lastModifiedBy>
  <cp:revision>15</cp:revision>
  <cp:lastPrinted>2021-05-12T08:46:00Z</cp:lastPrinted>
  <dcterms:created xsi:type="dcterms:W3CDTF">2021-04-26T11:35:00Z</dcterms:created>
  <dcterms:modified xsi:type="dcterms:W3CDTF">2022-02-08T08:51:00Z</dcterms:modified>
</cp:coreProperties>
</file>